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F3" w:rsidRPr="00757FD5" w:rsidRDefault="00B448F3" w:rsidP="00B448F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A52277" w:rsidRDefault="00DB52F9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A52277">
        <w:rPr>
          <w:rFonts w:ascii="Arial" w:hAnsi="Arial" w:cs="Arial"/>
          <w:sz w:val="24"/>
          <w:szCs w:val="24"/>
        </w:rPr>
        <w:t>ГРАЖДАН</w:t>
      </w:r>
      <w:r w:rsidR="00B448F3" w:rsidRPr="00A52277">
        <w:rPr>
          <w:rFonts w:ascii="Arial" w:hAnsi="Arial" w:cs="Arial"/>
          <w:sz w:val="24"/>
          <w:szCs w:val="24"/>
        </w:rPr>
        <w:t xml:space="preserve">НАР </w:t>
      </w:r>
      <w:r w:rsidR="00B448F3" w:rsidRPr="00A52277">
        <w:rPr>
          <w:rFonts w:ascii="Arial" w:hAnsi="Arial" w:cs="Arial"/>
          <w:sz w:val="24"/>
          <w:szCs w:val="24"/>
          <w:lang w:val="tt-RU"/>
        </w:rPr>
        <w:t>ҖЫЕНЫ КАРАРЫ</w:t>
      </w:r>
    </w:p>
    <w:p w:rsidR="00DB52F9" w:rsidRPr="00A52277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A52277" w:rsidRDefault="00B448F3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A52277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A5227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r w:rsidR="00A76826" w:rsidRPr="00A52277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="00A76826" w:rsidRPr="00A52277">
        <w:rPr>
          <w:rFonts w:ascii="Arial" w:hAnsi="Arial" w:cs="Arial"/>
          <w:sz w:val="24"/>
          <w:szCs w:val="24"/>
        </w:rPr>
        <w:t>муниципаль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A52277">
        <w:rPr>
          <w:rFonts w:ascii="Arial" w:hAnsi="Arial" w:cs="Arial"/>
          <w:sz w:val="24"/>
          <w:szCs w:val="24"/>
        </w:rPr>
        <w:t>Шәдче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ав</w:t>
      </w:r>
      <w:r w:rsidR="00A76826" w:rsidRPr="00A52277">
        <w:rPr>
          <w:rFonts w:ascii="Arial" w:hAnsi="Arial" w:cs="Arial"/>
          <w:sz w:val="24"/>
          <w:szCs w:val="24"/>
        </w:rPr>
        <w:t>ыл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A52277">
        <w:rPr>
          <w:rFonts w:ascii="Arial" w:hAnsi="Arial" w:cs="Arial"/>
          <w:sz w:val="24"/>
          <w:szCs w:val="24"/>
        </w:rPr>
        <w:t>җирлеге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A52277">
        <w:rPr>
          <w:rFonts w:ascii="Arial" w:hAnsi="Arial" w:cs="Arial"/>
          <w:sz w:val="24"/>
          <w:szCs w:val="24"/>
        </w:rPr>
        <w:t>составына</w:t>
      </w:r>
      <w:proofErr w:type="spellEnd"/>
      <w:r w:rsidR="00702491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A52277">
        <w:rPr>
          <w:rFonts w:ascii="Arial" w:hAnsi="Arial" w:cs="Arial"/>
          <w:sz w:val="24"/>
          <w:szCs w:val="24"/>
        </w:rPr>
        <w:t>керүче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F85" w:rsidRPr="00A52277">
        <w:rPr>
          <w:rFonts w:ascii="Arial" w:hAnsi="Arial" w:cs="Arial"/>
          <w:sz w:val="24"/>
          <w:szCs w:val="24"/>
        </w:rPr>
        <w:t>Яңа</w:t>
      </w:r>
      <w:proofErr w:type="spellEnd"/>
      <w:r w:rsidR="00782F85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A52277">
        <w:rPr>
          <w:rFonts w:ascii="Arial" w:hAnsi="Arial" w:cs="Arial"/>
          <w:sz w:val="24"/>
          <w:szCs w:val="24"/>
        </w:rPr>
        <w:t>Мочалкино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торак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пунктында</w:t>
      </w:r>
      <w:proofErr w:type="spellEnd"/>
      <w:r w:rsidR="00702491" w:rsidRPr="00A52277">
        <w:rPr>
          <w:rFonts w:ascii="Arial" w:hAnsi="Arial" w:cs="Arial"/>
          <w:sz w:val="24"/>
          <w:szCs w:val="24"/>
        </w:rPr>
        <w:t xml:space="preserve"> 202</w:t>
      </w:r>
      <w:r w:rsidR="00A52277" w:rsidRPr="00A52277">
        <w:rPr>
          <w:rFonts w:ascii="Arial" w:hAnsi="Arial" w:cs="Arial"/>
          <w:sz w:val="24"/>
          <w:szCs w:val="24"/>
          <w:lang w:val="tt-RU"/>
        </w:rPr>
        <w:t>6</w:t>
      </w:r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елга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үзарасалым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керт</w:t>
      </w:r>
      <w:proofErr w:type="spellEnd"/>
      <w:r w:rsidRPr="00A52277">
        <w:rPr>
          <w:rFonts w:ascii="Arial" w:hAnsi="Arial" w:cs="Arial"/>
          <w:sz w:val="24"/>
          <w:szCs w:val="24"/>
          <w:lang w:val="tt-RU"/>
        </w:rPr>
        <w:t>ү турында</w:t>
      </w:r>
    </w:p>
    <w:p w:rsidR="00E963A8" w:rsidRPr="00A52277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A52277" w:rsidRDefault="00702491" w:rsidP="00E963A8">
      <w:pPr>
        <w:pStyle w:val="a3"/>
        <w:rPr>
          <w:rFonts w:ascii="Arial" w:hAnsi="Arial" w:cs="Arial"/>
          <w:sz w:val="24"/>
          <w:szCs w:val="24"/>
        </w:rPr>
      </w:pPr>
      <w:r w:rsidRPr="00A52277">
        <w:rPr>
          <w:rFonts w:ascii="Arial" w:hAnsi="Arial" w:cs="Arial"/>
          <w:sz w:val="24"/>
          <w:szCs w:val="24"/>
        </w:rPr>
        <w:t xml:space="preserve">                 </w:t>
      </w:r>
      <w:r w:rsidR="00782F85" w:rsidRPr="00A52277">
        <w:rPr>
          <w:rFonts w:ascii="Arial" w:hAnsi="Arial" w:cs="Arial"/>
          <w:sz w:val="24"/>
          <w:szCs w:val="24"/>
        </w:rPr>
        <w:t>№ 3</w:t>
      </w:r>
      <w:r w:rsidRPr="00A52277">
        <w:rPr>
          <w:rFonts w:ascii="Arial" w:hAnsi="Arial" w:cs="Arial"/>
          <w:sz w:val="24"/>
          <w:szCs w:val="24"/>
        </w:rPr>
        <w:tab/>
      </w:r>
      <w:r w:rsidRPr="00A52277">
        <w:rPr>
          <w:rFonts w:ascii="Arial" w:hAnsi="Arial" w:cs="Arial"/>
          <w:sz w:val="24"/>
          <w:szCs w:val="24"/>
        </w:rPr>
        <w:tab/>
      </w:r>
      <w:r w:rsidRPr="00A52277">
        <w:rPr>
          <w:rFonts w:ascii="Arial" w:hAnsi="Arial" w:cs="Arial"/>
          <w:sz w:val="24"/>
          <w:szCs w:val="24"/>
        </w:rPr>
        <w:tab/>
      </w:r>
      <w:r w:rsidRPr="00A52277">
        <w:rPr>
          <w:rFonts w:ascii="Arial" w:hAnsi="Arial" w:cs="Arial"/>
          <w:sz w:val="24"/>
          <w:szCs w:val="24"/>
        </w:rPr>
        <w:tab/>
      </w:r>
      <w:r w:rsidRPr="00A52277">
        <w:rPr>
          <w:rFonts w:ascii="Arial" w:hAnsi="Arial" w:cs="Arial"/>
          <w:sz w:val="24"/>
          <w:szCs w:val="24"/>
        </w:rPr>
        <w:tab/>
      </w:r>
      <w:r w:rsidRPr="00A52277">
        <w:rPr>
          <w:rFonts w:ascii="Arial" w:hAnsi="Arial" w:cs="Arial"/>
          <w:sz w:val="24"/>
          <w:szCs w:val="24"/>
        </w:rPr>
        <w:tab/>
      </w:r>
      <w:r w:rsidRPr="00A52277">
        <w:rPr>
          <w:rFonts w:ascii="Arial" w:hAnsi="Arial" w:cs="Arial"/>
          <w:sz w:val="24"/>
          <w:szCs w:val="24"/>
        </w:rPr>
        <w:tab/>
      </w:r>
      <w:r w:rsidR="00A76826" w:rsidRPr="00A52277">
        <w:rPr>
          <w:rFonts w:ascii="Arial" w:hAnsi="Arial" w:cs="Arial"/>
          <w:sz w:val="24"/>
          <w:szCs w:val="24"/>
        </w:rPr>
        <w:tab/>
      </w:r>
      <w:r w:rsidR="00757FD5" w:rsidRPr="00A52277">
        <w:rPr>
          <w:rFonts w:ascii="Arial" w:hAnsi="Arial" w:cs="Arial"/>
          <w:sz w:val="24"/>
          <w:szCs w:val="24"/>
          <w:lang w:val="tt-RU"/>
        </w:rPr>
        <w:t>30</w:t>
      </w:r>
      <w:r w:rsidR="00B05457" w:rsidRPr="00A5227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033E3" w:rsidRPr="00A52277">
        <w:rPr>
          <w:rFonts w:ascii="Arial" w:hAnsi="Arial" w:cs="Arial"/>
          <w:sz w:val="24"/>
          <w:szCs w:val="24"/>
        </w:rPr>
        <w:t>октябрь</w:t>
      </w:r>
      <w:r w:rsidR="00A76826" w:rsidRPr="00A52277">
        <w:rPr>
          <w:rFonts w:ascii="Arial" w:hAnsi="Arial" w:cs="Arial"/>
          <w:sz w:val="24"/>
          <w:szCs w:val="24"/>
        </w:rPr>
        <w:t xml:space="preserve"> </w:t>
      </w:r>
      <w:r w:rsidRPr="00A52277">
        <w:rPr>
          <w:rFonts w:ascii="Arial" w:hAnsi="Arial" w:cs="Arial"/>
          <w:sz w:val="24"/>
          <w:szCs w:val="24"/>
        </w:rPr>
        <w:t xml:space="preserve"> 202</w:t>
      </w:r>
      <w:r w:rsidR="00A52277" w:rsidRPr="00A52277">
        <w:rPr>
          <w:rFonts w:ascii="Arial" w:hAnsi="Arial" w:cs="Arial"/>
          <w:sz w:val="24"/>
          <w:szCs w:val="24"/>
          <w:lang w:val="tt-RU"/>
        </w:rPr>
        <w:t>5</w:t>
      </w:r>
      <w:proofErr w:type="gramEnd"/>
      <w:r w:rsidR="00B448F3" w:rsidRPr="00A52277">
        <w:rPr>
          <w:rFonts w:ascii="Arial" w:hAnsi="Arial" w:cs="Arial"/>
          <w:sz w:val="24"/>
          <w:szCs w:val="24"/>
        </w:rPr>
        <w:t xml:space="preserve"> ел</w:t>
      </w:r>
    </w:p>
    <w:p w:rsidR="00DB52F9" w:rsidRPr="00A52277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A52277" w:rsidRDefault="00F0569D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A52277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A52277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җирле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үзидарә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оештыруның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гомуми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турында»гы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 2003 </w:t>
      </w:r>
      <w:proofErr w:type="spellStart"/>
      <w:r w:rsidRPr="00A52277">
        <w:rPr>
          <w:rFonts w:ascii="Arial" w:hAnsi="Arial" w:cs="Arial"/>
          <w:sz w:val="24"/>
          <w:szCs w:val="24"/>
        </w:rPr>
        <w:t>елның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A52277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A52277">
        <w:rPr>
          <w:rFonts w:ascii="Arial" w:hAnsi="Arial" w:cs="Arial"/>
          <w:sz w:val="24"/>
          <w:szCs w:val="24"/>
        </w:rPr>
        <w:t>санлы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Федераль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законның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A52277">
        <w:rPr>
          <w:rFonts w:ascii="Arial" w:hAnsi="Arial" w:cs="Arial"/>
          <w:sz w:val="24"/>
          <w:szCs w:val="24"/>
        </w:rPr>
        <w:t>нчы</w:t>
      </w:r>
      <w:proofErr w:type="spellEnd"/>
      <w:r w:rsidR="00702491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статьялары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A52277">
        <w:rPr>
          <w:rFonts w:ascii="Arial" w:hAnsi="Arial" w:cs="Arial"/>
          <w:sz w:val="24"/>
          <w:szCs w:val="24"/>
        </w:rPr>
        <w:t>Республикасындаҗирле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үзидарә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турында»гы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2004 </w:t>
      </w:r>
      <w:proofErr w:type="spellStart"/>
      <w:r w:rsidRPr="00A52277">
        <w:rPr>
          <w:rFonts w:ascii="Arial" w:hAnsi="Arial" w:cs="Arial"/>
          <w:sz w:val="24"/>
          <w:szCs w:val="24"/>
        </w:rPr>
        <w:t>елның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A52277">
        <w:rPr>
          <w:rFonts w:ascii="Arial" w:hAnsi="Arial" w:cs="Arial"/>
          <w:sz w:val="24"/>
          <w:szCs w:val="24"/>
        </w:rPr>
        <w:t>июлендәге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45-ЗРТ </w:t>
      </w:r>
      <w:proofErr w:type="spellStart"/>
      <w:r w:rsidRPr="00A52277">
        <w:rPr>
          <w:rFonts w:ascii="Arial" w:hAnsi="Arial" w:cs="Arial"/>
          <w:sz w:val="24"/>
          <w:szCs w:val="24"/>
        </w:rPr>
        <w:t>санлы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A5227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законының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A52277">
        <w:rPr>
          <w:rFonts w:ascii="Arial" w:hAnsi="Arial" w:cs="Arial"/>
          <w:sz w:val="24"/>
          <w:szCs w:val="24"/>
        </w:rPr>
        <w:t>нчестатьясы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A5227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A52277">
        <w:rPr>
          <w:rFonts w:ascii="Arial" w:hAnsi="Arial" w:cs="Arial"/>
          <w:sz w:val="24"/>
          <w:szCs w:val="24"/>
        </w:rPr>
        <w:t>муниципаль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A52277">
        <w:rPr>
          <w:rFonts w:ascii="Arial" w:hAnsi="Arial" w:cs="Arial"/>
          <w:sz w:val="24"/>
          <w:szCs w:val="24"/>
        </w:rPr>
        <w:t>Шәдче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авыл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җирлеге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A52277">
        <w:rPr>
          <w:rFonts w:ascii="Arial" w:hAnsi="Arial" w:cs="Arial"/>
          <w:sz w:val="24"/>
          <w:szCs w:val="24"/>
        </w:rPr>
        <w:t>муниципаль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берәмлеге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A52277">
        <w:rPr>
          <w:rFonts w:ascii="Arial" w:hAnsi="Arial" w:cs="Arial"/>
          <w:sz w:val="24"/>
          <w:szCs w:val="24"/>
        </w:rPr>
        <w:t>Уставының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23  </w:t>
      </w:r>
      <w:proofErr w:type="spellStart"/>
      <w:r w:rsidRPr="00A52277">
        <w:rPr>
          <w:rFonts w:ascii="Arial" w:hAnsi="Arial" w:cs="Arial"/>
          <w:sz w:val="24"/>
          <w:szCs w:val="24"/>
        </w:rPr>
        <w:t>статьясынигезенд</w:t>
      </w:r>
      <w:proofErr w:type="spellEnd"/>
      <w:r w:rsidRPr="00A52277">
        <w:rPr>
          <w:rFonts w:ascii="Arial" w:hAnsi="Arial" w:cs="Arial"/>
          <w:sz w:val="24"/>
          <w:szCs w:val="24"/>
          <w:lang w:val="tt-RU"/>
        </w:rPr>
        <w:t xml:space="preserve">ә </w:t>
      </w:r>
      <w:r w:rsidRPr="00A52277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A5227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A52277">
        <w:rPr>
          <w:rFonts w:ascii="Arial" w:hAnsi="Arial" w:cs="Arial"/>
          <w:sz w:val="24"/>
          <w:szCs w:val="24"/>
        </w:rPr>
        <w:t>муниципаль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A52277">
        <w:rPr>
          <w:rFonts w:ascii="Arial" w:hAnsi="Arial" w:cs="Arial"/>
          <w:sz w:val="24"/>
          <w:szCs w:val="24"/>
        </w:rPr>
        <w:t>Шәдче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авыл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җирлегенең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F85" w:rsidRPr="00A52277">
        <w:rPr>
          <w:rFonts w:ascii="Arial" w:hAnsi="Arial" w:cs="Arial"/>
          <w:sz w:val="24"/>
          <w:szCs w:val="24"/>
        </w:rPr>
        <w:t>Яңа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A52277">
        <w:rPr>
          <w:rFonts w:ascii="Arial" w:hAnsi="Arial" w:cs="Arial"/>
          <w:sz w:val="24"/>
          <w:szCs w:val="24"/>
        </w:rPr>
        <w:t>Мочалкино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торак</w:t>
      </w:r>
      <w:proofErr w:type="spellEnd"/>
      <w:r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пунктында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узган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277">
        <w:rPr>
          <w:rFonts w:ascii="Arial" w:hAnsi="Arial" w:cs="Arial"/>
          <w:sz w:val="24"/>
          <w:szCs w:val="24"/>
        </w:rPr>
        <w:t>гражданнар</w:t>
      </w:r>
      <w:proofErr w:type="spellEnd"/>
      <w:r w:rsidR="00B05457" w:rsidRPr="00A52277">
        <w:rPr>
          <w:rFonts w:ascii="Arial" w:hAnsi="Arial" w:cs="Arial"/>
          <w:sz w:val="24"/>
          <w:szCs w:val="24"/>
        </w:rPr>
        <w:t xml:space="preserve"> </w:t>
      </w:r>
      <w:r w:rsidR="00DD4EAE" w:rsidRPr="00A52277">
        <w:rPr>
          <w:rFonts w:ascii="Arial" w:hAnsi="Arial" w:cs="Arial"/>
          <w:sz w:val="24"/>
          <w:szCs w:val="24"/>
          <w:lang w:val="tt-RU"/>
        </w:rPr>
        <w:t>җыены</w:t>
      </w:r>
    </w:p>
    <w:p w:rsidR="007C701F" w:rsidRPr="00A52277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761D4" w:rsidRPr="00A52277" w:rsidRDefault="00F0569D" w:rsidP="00C033E3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A52277">
        <w:rPr>
          <w:rFonts w:ascii="Arial" w:hAnsi="Arial" w:cs="Arial"/>
          <w:sz w:val="24"/>
          <w:szCs w:val="24"/>
        </w:rPr>
        <w:t>КАРАР КАБУЛ ИТТЕ</w:t>
      </w:r>
      <w:r w:rsidR="00DB52F9" w:rsidRPr="00A52277">
        <w:rPr>
          <w:rFonts w:ascii="Arial" w:hAnsi="Arial" w:cs="Arial"/>
          <w:sz w:val="24"/>
          <w:szCs w:val="24"/>
        </w:rPr>
        <w:t xml:space="preserve">: </w:t>
      </w:r>
    </w:p>
    <w:p w:rsidR="00DD4EAE" w:rsidRPr="00A52277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A52277">
        <w:rPr>
          <w:rFonts w:ascii="Arial" w:hAnsi="Arial" w:cs="Arial"/>
          <w:sz w:val="24"/>
          <w:szCs w:val="24"/>
        </w:rPr>
        <w:t>1.</w:t>
      </w:r>
      <w:r w:rsidR="00757FD5" w:rsidRPr="00A52277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A52277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муниципаль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A52277">
        <w:rPr>
          <w:rFonts w:ascii="Arial" w:hAnsi="Arial" w:cs="Arial"/>
          <w:sz w:val="24"/>
          <w:szCs w:val="24"/>
        </w:rPr>
        <w:t>Шәдче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авыл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җирлеге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F85" w:rsidRPr="00A52277">
        <w:rPr>
          <w:rFonts w:ascii="Arial" w:hAnsi="Arial" w:cs="Arial"/>
          <w:sz w:val="24"/>
          <w:szCs w:val="24"/>
        </w:rPr>
        <w:t>Яңа</w:t>
      </w:r>
      <w:proofErr w:type="spellEnd"/>
      <w:r w:rsidR="00782F85" w:rsidRPr="00A52277">
        <w:rPr>
          <w:rFonts w:ascii="Arial" w:hAnsi="Arial" w:cs="Arial"/>
          <w:sz w:val="24"/>
          <w:szCs w:val="24"/>
        </w:rPr>
        <w:t xml:space="preserve"> </w:t>
      </w:r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A52277">
        <w:rPr>
          <w:rFonts w:ascii="Arial" w:hAnsi="Arial" w:cs="Arial"/>
          <w:sz w:val="24"/>
          <w:szCs w:val="24"/>
        </w:rPr>
        <w:t>Моча</w:t>
      </w:r>
      <w:r w:rsidR="005F0A50" w:rsidRPr="00A52277">
        <w:rPr>
          <w:rFonts w:ascii="Arial" w:hAnsi="Arial" w:cs="Arial"/>
          <w:sz w:val="24"/>
          <w:szCs w:val="24"/>
        </w:rPr>
        <w:t>л</w:t>
      </w:r>
      <w:r w:rsidR="00A76826" w:rsidRPr="00A52277">
        <w:rPr>
          <w:rFonts w:ascii="Arial" w:hAnsi="Arial" w:cs="Arial"/>
          <w:sz w:val="24"/>
          <w:szCs w:val="24"/>
        </w:rPr>
        <w:t>кино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торак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яшәү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урыны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буенча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теркәлгән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балигъ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булган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гражданнарга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, 1 </w:t>
      </w:r>
      <w:r w:rsidR="00924420" w:rsidRPr="00A52277">
        <w:rPr>
          <w:rFonts w:ascii="Arial" w:hAnsi="Arial" w:cs="Arial"/>
          <w:sz w:val="24"/>
          <w:szCs w:val="24"/>
          <w:lang w:val="tt-RU"/>
        </w:rPr>
        <w:t>төркем</w:t>
      </w:r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инвалидлар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хәрби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катнашкан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ветераннар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Бөек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Ватан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сугышында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һәм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хәрби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хатыннары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>,</w:t>
      </w:r>
      <w:r w:rsidR="00924420" w:rsidRPr="00A52277">
        <w:rPr>
          <w:rFonts w:ascii="Arial" w:hAnsi="Arial" w:cs="Arial"/>
          <w:sz w:val="24"/>
          <w:szCs w:val="24"/>
          <w:lang w:val="tt-RU"/>
        </w:rPr>
        <w:t xml:space="preserve"> махсус хәрби операцияда катнашучылар һәм аларның гаилә әгъзалары</w:t>
      </w:r>
      <w:r w:rsidR="00A52277" w:rsidRPr="00A52277">
        <w:rPr>
          <w:rFonts w:ascii="Arial" w:hAnsi="Arial" w:cs="Arial"/>
          <w:sz w:val="24"/>
          <w:szCs w:val="24"/>
          <w:lang w:val="tt-RU"/>
        </w:rPr>
        <w:t>,</w:t>
      </w:r>
      <w:r w:rsidR="00924420" w:rsidRPr="00A52277">
        <w:rPr>
          <w:rFonts w:ascii="Arial" w:hAnsi="Arial" w:cs="Arial"/>
          <w:sz w:val="24"/>
          <w:szCs w:val="24"/>
          <w:lang w:val="tt-RU"/>
        </w:rPr>
        <w:t xml:space="preserve">  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көндезге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бүлектә</w:t>
      </w:r>
      <w:proofErr w:type="spellEnd"/>
      <w:r w:rsidR="00782F85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F85" w:rsidRPr="00A52277">
        <w:rPr>
          <w:rFonts w:ascii="Arial" w:hAnsi="Arial" w:cs="Arial"/>
          <w:sz w:val="24"/>
          <w:szCs w:val="24"/>
        </w:rPr>
        <w:t>беле</w:t>
      </w:r>
      <w:r w:rsidR="00A76826" w:rsidRPr="00A52277">
        <w:rPr>
          <w:rFonts w:ascii="Arial" w:hAnsi="Arial" w:cs="Arial"/>
          <w:sz w:val="24"/>
          <w:szCs w:val="24"/>
        </w:rPr>
        <w:t>м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алучы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студентлар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Армиясе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сафларында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хезмәт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итүчеләрдән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 xml:space="preserve"> кала</w:t>
      </w:r>
      <w:r w:rsidR="00702491" w:rsidRPr="00A52277">
        <w:rPr>
          <w:rFonts w:ascii="Arial" w:hAnsi="Arial" w:cs="Arial"/>
          <w:sz w:val="24"/>
          <w:szCs w:val="24"/>
        </w:rPr>
        <w:t>, 202</w:t>
      </w:r>
      <w:r w:rsidR="00A52277" w:rsidRPr="00A52277">
        <w:rPr>
          <w:rFonts w:ascii="Arial" w:hAnsi="Arial" w:cs="Arial"/>
          <w:sz w:val="24"/>
          <w:szCs w:val="24"/>
          <w:lang w:val="tt-RU"/>
        </w:rPr>
        <w:t>6</w:t>
      </w:r>
      <w:r w:rsidR="00702491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2491" w:rsidRPr="00A52277">
        <w:rPr>
          <w:rFonts w:ascii="Arial" w:hAnsi="Arial" w:cs="Arial"/>
          <w:sz w:val="24"/>
          <w:szCs w:val="24"/>
        </w:rPr>
        <w:t>елда</w:t>
      </w:r>
      <w:proofErr w:type="spellEnd"/>
      <w:r w:rsidR="00702491" w:rsidRPr="00A52277">
        <w:rPr>
          <w:rFonts w:ascii="Arial" w:hAnsi="Arial" w:cs="Arial"/>
          <w:sz w:val="24"/>
          <w:szCs w:val="24"/>
        </w:rPr>
        <w:t xml:space="preserve"> </w:t>
      </w:r>
      <w:r w:rsidR="00A52277" w:rsidRPr="00A52277">
        <w:rPr>
          <w:rFonts w:ascii="Arial" w:hAnsi="Arial" w:cs="Arial"/>
          <w:sz w:val="24"/>
          <w:szCs w:val="24"/>
        </w:rPr>
        <w:t>1000</w:t>
      </w:r>
      <w:r w:rsidR="00C033E3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F85" w:rsidRPr="00A52277">
        <w:rPr>
          <w:rFonts w:ascii="Arial" w:hAnsi="Arial" w:cs="Arial"/>
          <w:sz w:val="24"/>
          <w:szCs w:val="24"/>
        </w:rPr>
        <w:t>сум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күләмендә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үзарасалым</w:t>
      </w:r>
      <w:proofErr w:type="spellEnd"/>
      <w:r w:rsidR="00A76826" w:rsidRPr="00A522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A52277">
        <w:rPr>
          <w:rFonts w:ascii="Arial" w:hAnsi="Arial" w:cs="Arial"/>
          <w:sz w:val="24"/>
          <w:szCs w:val="24"/>
        </w:rPr>
        <w:t>кертергә</w:t>
      </w:r>
      <w:proofErr w:type="spellEnd"/>
      <w:r w:rsidR="00DD4EAE" w:rsidRPr="00A52277">
        <w:rPr>
          <w:rFonts w:ascii="Arial" w:hAnsi="Arial" w:cs="Arial"/>
          <w:sz w:val="24"/>
          <w:szCs w:val="24"/>
        </w:rPr>
        <w:t>.</w:t>
      </w:r>
    </w:p>
    <w:p w:rsidR="00DD4EAE" w:rsidRPr="00A52277" w:rsidRDefault="00DD4EAE" w:rsidP="00010970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C033E3" w:rsidRPr="00A52277" w:rsidRDefault="00DB52F9" w:rsidP="00924420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A52277">
        <w:rPr>
          <w:rFonts w:ascii="Arial" w:hAnsi="Arial" w:cs="Arial"/>
          <w:sz w:val="24"/>
          <w:szCs w:val="24"/>
          <w:lang w:val="tt-RU"/>
        </w:rPr>
        <w:t xml:space="preserve">2. </w:t>
      </w:r>
      <w:r w:rsidR="00DD4EAE" w:rsidRPr="00A52277">
        <w:rPr>
          <w:rFonts w:ascii="Arial" w:hAnsi="Arial" w:cs="Arial"/>
          <w:sz w:val="24"/>
          <w:szCs w:val="24"/>
          <w:lang w:val="tt-RU"/>
        </w:rPr>
        <w:t>Җыелган</w:t>
      </w:r>
      <w:r w:rsidR="00B05457" w:rsidRPr="00A52277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A52277">
        <w:rPr>
          <w:rFonts w:ascii="Arial" w:hAnsi="Arial" w:cs="Arial"/>
          <w:sz w:val="24"/>
          <w:szCs w:val="24"/>
          <w:lang w:val="tt-RU"/>
        </w:rPr>
        <w:t>акчаларны</w:t>
      </w:r>
      <w:r w:rsidR="00A76826" w:rsidRPr="00A52277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A52277">
        <w:rPr>
          <w:rFonts w:ascii="Arial" w:hAnsi="Arial" w:cs="Arial"/>
          <w:sz w:val="24"/>
          <w:szCs w:val="24"/>
          <w:lang w:val="tt-RU"/>
        </w:rPr>
        <w:t>җирле</w:t>
      </w:r>
      <w:r w:rsidR="00A76826" w:rsidRPr="00A52277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A52277">
        <w:rPr>
          <w:rFonts w:ascii="Arial" w:hAnsi="Arial" w:cs="Arial"/>
          <w:sz w:val="24"/>
          <w:szCs w:val="24"/>
          <w:lang w:val="tt-RU"/>
        </w:rPr>
        <w:t>әһәмияттәге</w:t>
      </w:r>
      <w:r w:rsidR="00A76826" w:rsidRPr="00A52277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A52277">
        <w:rPr>
          <w:rFonts w:ascii="Arial" w:hAnsi="Arial" w:cs="Arial"/>
          <w:sz w:val="24"/>
          <w:szCs w:val="24"/>
          <w:lang w:val="tt-RU"/>
        </w:rPr>
        <w:t>мәсьәләләрне хәл итү буенча түбәндәге</w:t>
      </w:r>
      <w:r w:rsidR="00A76826" w:rsidRPr="00A52277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A52277">
        <w:rPr>
          <w:rFonts w:ascii="Arial" w:hAnsi="Arial" w:cs="Arial"/>
          <w:sz w:val="24"/>
          <w:szCs w:val="24"/>
          <w:lang w:val="tt-RU"/>
        </w:rPr>
        <w:t>эшләрне</w:t>
      </w:r>
      <w:r w:rsidR="00A76826" w:rsidRPr="00A52277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A52277">
        <w:rPr>
          <w:rFonts w:ascii="Arial" w:hAnsi="Arial" w:cs="Arial"/>
          <w:sz w:val="24"/>
          <w:szCs w:val="24"/>
          <w:lang w:val="tt-RU"/>
        </w:rPr>
        <w:t>башкаруга</w:t>
      </w:r>
      <w:r w:rsidR="00A76826" w:rsidRPr="00A52277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A52277">
        <w:rPr>
          <w:rFonts w:ascii="Arial" w:hAnsi="Arial" w:cs="Arial"/>
          <w:sz w:val="24"/>
          <w:szCs w:val="24"/>
          <w:lang w:val="tt-RU"/>
        </w:rPr>
        <w:t>тотарга:</w:t>
      </w:r>
    </w:p>
    <w:p w:rsidR="00A52277" w:rsidRPr="00A52277" w:rsidRDefault="00A52277" w:rsidP="00A52277">
      <w:pPr>
        <w:tabs>
          <w:tab w:val="left" w:pos="1587"/>
        </w:tabs>
        <w:jc w:val="both"/>
        <w:rPr>
          <w:rFonts w:ascii="Arial" w:hAnsi="Arial" w:cs="Arial"/>
          <w:color w:val="000000"/>
          <w:lang w:val="tt-RU"/>
        </w:rPr>
      </w:pPr>
      <w:r w:rsidRPr="00A52277">
        <w:rPr>
          <w:rFonts w:ascii="Arial" w:hAnsi="Arial" w:cs="Arial"/>
          <w:color w:val="000000"/>
          <w:lang w:val="tt-RU"/>
        </w:rPr>
        <w:t xml:space="preserve">     </w:t>
      </w:r>
      <w:r w:rsidRPr="00A52277">
        <w:rPr>
          <w:rFonts w:ascii="Arial" w:hAnsi="Arial" w:cs="Arial"/>
          <w:color w:val="000000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A52277" w:rsidRPr="00A52277" w:rsidRDefault="00A52277" w:rsidP="00A52277">
      <w:pPr>
        <w:tabs>
          <w:tab w:val="left" w:pos="1587"/>
        </w:tabs>
        <w:jc w:val="both"/>
        <w:rPr>
          <w:rFonts w:ascii="Arial" w:hAnsi="Arial" w:cs="Arial"/>
          <w:lang w:val="tt-RU"/>
        </w:rPr>
      </w:pPr>
      <w:r w:rsidRPr="00A52277">
        <w:rPr>
          <w:rFonts w:ascii="Arial" w:hAnsi="Arial" w:cs="Arial"/>
          <w:color w:val="000000"/>
          <w:lang w:val="tt-RU"/>
        </w:rPr>
        <w:t xml:space="preserve">    </w:t>
      </w:r>
      <w:r w:rsidRPr="00A52277">
        <w:rPr>
          <w:rFonts w:ascii="Arial" w:hAnsi="Arial" w:cs="Arial"/>
          <w:color w:val="000000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күрсәтү;</w:t>
      </w:r>
    </w:p>
    <w:p w:rsidR="00757FD5" w:rsidRPr="00A52277" w:rsidRDefault="00757FD5" w:rsidP="00757FD5">
      <w:pPr>
        <w:jc w:val="both"/>
        <w:rPr>
          <w:rFonts w:ascii="Arial" w:hAnsi="Arial" w:cs="Arial"/>
          <w:lang w:val="tt-RU"/>
        </w:rPr>
      </w:pPr>
    </w:p>
    <w:p w:rsidR="00DA2488" w:rsidRPr="00A52277" w:rsidRDefault="00D52695" w:rsidP="00757FD5">
      <w:pPr>
        <w:jc w:val="both"/>
        <w:rPr>
          <w:rFonts w:ascii="Arial" w:hAnsi="Arial" w:cs="Arial"/>
          <w:lang w:val="tt-RU"/>
        </w:rPr>
      </w:pPr>
      <w:r w:rsidRPr="00A52277">
        <w:rPr>
          <w:rFonts w:ascii="Arial" w:hAnsi="Arial" w:cs="Arial"/>
          <w:lang w:val="tt-RU"/>
        </w:rPr>
        <w:t>3.</w:t>
      </w:r>
      <w:r w:rsidR="00757FD5" w:rsidRPr="00A52277">
        <w:rPr>
          <w:rFonts w:ascii="Arial" w:hAnsi="Arial" w:cs="Arial"/>
          <w:lang w:val="tt-RU"/>
        </w:rPr>
        <w:t xml:space="preserve"> </w:t>
      </w:r>
      <w:r w:rsidR="00B05457" w:rsidRPr="00A52277">
        <w:rPr>
          <w:rFonts w:ascii="Arial" w:hAnsi="Arial" w:cs="Arial"/>
          <w:lang w:val="tt-RU"/>
        </w:rPr>
        <w:t>Әлеге карарны Шәдче</w:t>
      </w:r>
      <w:r w:rsidR="00967536" w:rsidRPr="00A52277">
        <w:rPr>
          <w:rFonts w:ascii="Arial" w:hAnsi="Arial" w:cs="Arial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 </w:t>
      </w:r>
    </w:p>
    <w:p w:rsidR="00DA2488" w:rsidRPr="00A52277" w:rsidRDefault="00DA2488" w:rsidP="00C033E3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967536" w:rsidRPr="00A52277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A52277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967536" w:rsidRPr="00A52277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A52277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967536" w:rsidRPr="00A52277" w:rsidRDefault="00B05457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A52277">
        <w:rPr>
          <w:rFonts w:ascii="Arial" w:hAnsi="Arial" w:cs="Arial"/>
          <w:sz w:val="24"/>
          <w:szCs w:val="24"/>
          <w:lang w:val="tt-RU"/>
        </w:rPr>
        <w:t xml:space="preserve">Шәдче </w:t>
      </w:r>
      <w:r w:rsidR="00967536" w:rsidRPr="00A52277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D52695" w:rsidRPr="00A52277" w:rsidRDefault="00967536" w:rsidP="00967536">
      <w:pPr>
        <w:pStyle w:val="a3"/>
        <w:jc w:val="both"/>
        <w:rPr>
          <w:rFonts w:ascii="Arial" w:hAnsi="Arial" w:cs="Arial"/>
          <w:sz w:val="24"/>
          <w:szCs w:val="24"/>
        </w:rPr>
      </w:pPr>
      <w:r w:rsidRPr="00A52277">
        <w:rPr>
          <w:rFonts w:ascii="Arial" w:hAnsi="Arial" w:cs="Arial"/>
          <w:sz w:val="24"/>
          <w:szCs w:val="24"/>
          <w:lang w:val="tt-RU"/>
        </w:rPr>
        <w:t xml:space="preserve"> </w:t>
      </w:r>
      <w:r w:rsidRPr="00A52277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A52277">
        <w:rPr>
          <w:rFonts w:ascii="Arial" w:hAnsi="Arial" w:cs="Arial"/>
          <w:sz w:val="24"/>
          <w:szCs w:val="24"/>
        </w:rPr>
        <w:t>рәисе</w:t>
      </w:r>
      <w:proofErr w:type="spellEnd"/>
      <w:r w:rsidR="00B05457" w:rsidRPr="00A52277">
        <w:rPr>
          <w:rFonts w:ascii="Arial" w:hAnsi="Arial" w:cs="Arial"/>
          <w:sz w:val="24"/>
          <w:szCs w:val="24"/>
        </w:rPr>
        <w:t xml:space="preserve">                          </w:t>
      </w:r>
      <w:bookmarkStart w:id="0" w:name="_GoBack"/>
      <w:bookmarkEnd w:id="0"/>
      <w:r w:rsidR="00B05457" w:rsidRPr="00A52277">
        <w:rPr>
          <w:rFonts w:ascii="Arial" w:hAnsi="Arial" w:cs="Arial"/>
          <w:sz w:val="24"/>
          <w:szCs w:val="24"/>
        </w:rPr>
        <w:t xml:space="preserve">                                                   </w:t>
      </w:r>
      <w:proofErr w:type="spellStart"/>
      <w:r w:rsidR="00B05457" w:rsidRPr="00A52277">
        <w:rPr>
          <w:rFonts w:ascii="Arial" w:hAnsi="Arial" w:cs="Arial"/>
          <w:sz w:val="24"/>
          <w:szCs w:val="24"/>
        </w:rPr>
        <w:t>В.В.Шрыков</w:t>
      </w:r>
      <w:proofErr w:type="spellEnd"/>
    </w:p>
    <w:sectPr w:rsidR="00D52695" w:rsidRPr="00A52277" w:rsidSect="00435B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761D4"/>
    <w:rsid w:val="000E4A08"/>
    <w:rsid w:val="00172B91"/>
    <w:rsid w:val="00172C69"/>
    <w:rsid w:val="00181AD9"/>
    <w:rsid w:val="00274FA8"/>
    <w:rsid w:val="003016E4"/>
    <w:rsid w:val="00360EA9"/>
    <w:rsid w:val="00374503"/>
    <w:rsid w:val="003E48DC"/>
    <w:rsid w:val="00435B84"/>
    <w:rsid w:val="00503D82"/>
    <w:rsid w:val="00536E0B"/>
    <w:rsid w:val="00555449"/>
    <w:rsid w:val="005B343F"/>
    <w:rsid w:val="005F0A50"/>
    <w:rsid w:val="00686FC0"/>
    <w:rsid w:val="006D638F"/>
    <w:rsid w:val="006F62F7"/>
    <w:rsid w:val="00702491"/>
    <w:rsid w:val="00757FD5"/>
    <w:rsid w:val="00782F85"/>
    <w:rsid w:val="007C701F"/>
    <w:rsid w:val="008660FF"/>
    <w:rsid w:val="0089297D"/>
    <w:rsid w:val="00924420"/>
    <w:rsid w:val="00967536"/>
    <w:rsid w:val="00987FE4"/>
    <w:rsid w:val="0099176B"/>
    <w:rsid w:val="009B3C93"/>
    <w:rsid w:val="009D469A"/>
    <w:rsid w:val="00A31051"/>
    <w:rsid w:val="00A41E17"/>
    <w:rsid w:val="00A52277"/>
    <w:rsid w:val="00A76826"/>
    <w:rsid w:val="00B05457"/>
    <w:rsid w:val="00B448F3"/>
    <w:rsid w:val="00B4526F"/>
    <w:rsid w:val="00B63681"/>
    <w:rsid w:val="00C033E3"/>
    <w:rsid w:val="00CB7505"/>
    <w:rsid w:val="00CF41CB"/>
    <w:rsid w:val="00D52695"/>
    <w:rsid w:val="00DA00A1"/>
    <w:rsid w:val="00DA2488"/>
    <w:rsid w:val="00DB52F9"/>
    <w:rsid w:val="00DC0898"/>
    <w:rsid w:val="00DD4EAE"/>
    <w:rsid w:val="00E058D3"/>
    <w:rsid w:val="00E161A0"/>
    <w:rsid w:val="00E963A8"/>
    <w:rsid w:val="00F0569D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4646"/>
  <w15:docId w15:val="{E062CDA6-E3C9-4482-A220-EE73F329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B448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8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2025-11-01T06:46:00Z</cp:lastPrinted>
  <dcterms:created xsi:type="dcterms:W3CDTF">2020-11-05T06:09:00Z</dcterms:created>
  <dcterms:modified xsi:type="dcterms:W3CDTF">2025-11-01T06:46:00Z</dcterms:modified>
</cp:coreProperties>
</file>