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13" w:rsidRDefault="00192313">
      <w:pPr>
        <w:jc w:val="center"/>
        <w:rPr>
          <w:rFonts w:ascii="Arial" w:hAnsi="Arial"/>
        </w:rPr>
      </w:pPr>
    </w:p>
    <w:p w:rsidR="008B288E" w:rsidRPr="008F6670" w:rsidRDefault="006B4793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9D324D">
                              <w:rPr>
                                <w:color w:val="000000"/>
                                <w:sz w:val="28"/>
                                <w:szCs w:val="28"/>
                              </w:rPr>
                              <w:t>ЮГАРЫ</w:t>
                            </w:r>
                            <w:r w:rsidR="00E526D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УШМЫ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D15575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081D6E" w:rsidRPr="009D324D" w:rsidRDefault="009D324D" w:rsidP="00E526D2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lang w:val="be-BY"/>
                              </w:rPr>
                              <w:t xml:space="preserve">Советлар урамы, 54А  йорт, Югары </w:t>
                            </w:r>
                            <w:r w:rsidR="00E526D2">
                              <w:rPr>
                                <w:lang w:val="be-BY"/>
                              </w:rPr>
                              <w:t xml:space="preserve"> Ушмы авылы, Мамадыш районы,</w:t>
                            </w:r>
                          </w:p>
                          <w:p w:rsidR="00E526D2" w:rsidRPr="00CF70C1" w:rsidRDefault="00E526D2" w:rsidP="00E526D2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  <w:r w:rsidRPr="00C66C16">
                              <w:rPr>
                                <w:rFonts w:ascii="Times New Roman Tat" w:hAnsi="Times New Roman Tat"/>
                                <w:lang w:val="tt-RU"/>
                              </w:rPr>
                              <w:t>Т</w:t>
                            </w:r>
                            <w:r>
                              <w:rPr>
                                <w:rFonts w:ascii="Times New Roman Tat" w:hAnsi="Times New Roman Tat"/>
                                <w:lang w:val="tt-RU"/>
                              </w:rPr>
                              <w:t xml:space="preserve">атарстан </w:t>
                            </w:r>
                            <w:r w:rsidRPr="00C66C16">
                              <w:rPr>
                                <w:rFonts w:ascii="Times New Roman Tat" w:hAnsi="Times New Roman Tat"/>
                                <w:lang w:val="tt-RU"/>
                              </w:rPr>
                              <w:t>Р</w:t>
                            </w:r>
                            <w:r>
                              <w:rPr>
                                <w:rFonts w:ascii="Times New Roman Tat" w:hAnsi="Times New Roman Tat"/>
                                <w:lang w:val="tt-RU"/>
                              </w:rPr>
                              <w:t>еспубликасы</w:t>
                            </w:r>
                            <w:r>
                              <w:rPr>
                                <w:rFonts w:ascii="Tatar Academy F" w:hAnsi="Tatar Academy F"/>
                                <w:lang w:val="tt-RU"/>
                              </w:rPr>
                              <w:t>,</w:t>
                            </w:r>
                            <w:r w:rsidRPr="007C4361">
                              <w:rPr>
                                <w:lang w:val="tt-RU"/>
                              </w:rPr>
                              <w:t>422</w:t>
                            </w:r>
                            <w:r w:rsidR="009D324D">
                              <w:rPr>
                                <w:lang w:val="tt-RU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9D324D">
                        <w:rPr>
                          <w:color w:val="000000"/>
                          <w:sz w:val="28"/>
                          <w:szCs w:val="28"/>
                        </w:rPr>
                        <w:t>ЮГАРЫ</w:t>
                      </w:r>
                      <w:r w:rsidR="00E526D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УШМЫ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D15575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081D6E" w:rsidRPr="009D324D" w:rsidRDefault="009D324D" w:rsidP="00E526D2">
                      <w:pPr>
                        <w:pStyle w:val="a5"/>
                        <w:jc w:val="center"/>
                      </w:pPr>
                      <w:r>
                        <w:rPr>
                          <w:lang w:val="be-BY"/>
                        </w:rPr>
                        <w:t xml:space="preserve">Советлар урамы, 54А  йорт, Югары </w:t>
                      </w:r>
                      <w:r w:rsidR="00E526D2">
                        <w:rPr>
                          <w:lang w:val="be-BY"/>
                        </w:rPr>
                        <w:t xml:space="preserve"> Ушмы авылы, Мамадыш районы,</w:t>
                      </w:r>
                    </w:p>
                    <w:p w:rsidR="00E526D2" w:rsidRPr="00CF70C1" w:rsidRDefault="00E526D2" w:rsidP="00E526D2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  <w:r w:rsidRPr="00C66C16">
                        <w:rPr>
                          <w:rFonts w:ascii="Times New Roman Tat" w:hAnsi="Times New Roman Tat"/>
                          <w:lang w:val="tt-RU"/>
                        </w:rPr>
                        <w:t>Т</w:t>
                      </w:r>
                      <w:r>
                        <w:rPr>
                          <w:rFonts w:ascii="Times New Roman Tat" w:hAnsi="Times New Roman Tat"/>
                          <w:lang w:val="tt-RU"/>
                        </w:rPr>
                        <w:t xml:space="preserve">атарстан </w:t>
                      </w:r>
                      <w:r w:rsidRPr="00C66C16">
                        <w:rPr>
                          <w:rFonts w:ascii="Times New Roman Tat" w:hAnsi="Times New Roman Tat"/>
                          <w:lang w:val="tt-RU"/>
                        </w:rPr>
                        <w:t>Р</w:t>
                      </w:r>
                      <w:r>
                        <w:rPr>
                          <w:rFonts w:ascii="Times New Roman Tat" w:hAnsi="Times New Roman Tat"/>
                          <w:lang w:val="tt-RU"/>
                        </w:rPr>
                        <w:t>еспубликасы</w:t>
                      </w:r>
                      <w:r>
                        <w:rPr>
                          <w:rFonts w:ascii="Tatar Academy F" w:hAnsi="Tatar Academy F"/>
                          <w:lang w:val="tt-RU"/>
                        </w:rPr>
                        <w:t>,</w:t>
                      </w:r>
                      <w:r w:rsidRPr="007C4361">
                        <w:rPr>
                          <w:lang w:val="tt-RU"/>
                        </w:rPr>
                        <w:t>422</w:t>
                      </w:r>
                      <w:r w:rsidR="009D324D">
                        <w:rPr>
                          <w:lang w:val="tt-RU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95218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ВЕРХ</w:t>
                            </w:r>
                            <w:r w:rsidR="00E526D2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081D6E" w:rsidRPr="00947E63" w:rsidRDefault="00E526D2" w:rsidP="00E526D2">
                            <w:pPr>
                              <w:jc w:val="center"/>
                            </w:pPr>
                            <w:r w:rsidRPr="00947E63">
                              <w:rPr>
                                <w:lang w:val="be-BY"/>
                              </w:rPr>
                              <w:t>ул</w:t>
                            </w:r>
                            <w:r w:rsidRPr="00D375E0">
                              <w:rPr>
                                <w:lang w:val="be-BY"/>
                              </w:rPr>
                              <w:t>.</w:t>
                            </w:r>
                            <w:r>
                              <w:rPr>
                                <w:lang w:val="be-BY"/>
                              </w:rPr>
                              <w:t xml:space="preserve"> Советская</w:t>
                            </w:r>
                            <w:r w:rsidRPr="00D375E0">
                              <w:rPr>
                                <w:lang w:val="be-BY"/>
                              </w:rPr>
                              <w:t>, д.</w:t>
                            </w:r>
                            <w:r w:rsidR="00952181">
                              <w:rPr>
                                <w:lang w:val="be-BY"/>
                              </w:rPr>
                              <w:t>54</w:t>
                            </w:r>
                            <w:r>
                              <w:rPr>
                                <w:lang w:val="be-BY"/>
                              </w:rPr>
                              <w:t xml:space="preserve"> А</w:t>
                            </w:r>
                            <w:r w:rsidRPr="00D375E0">
                              <w:rPr>
                                <w:lang w:val="be-BY"/>
                              </w:rPr>
                              <w:t>,</w:t>
                            </w:r>
                            <w:r w:rsidR="00952181">
                              <w:rPr>
                                <w:lang w:val="be-BY"/>
                              </w:rPr>
                              <w:t xml:space="preserve"> с. Верх</w:t>
                            </w:r>
                            <w:r>
                              <w:rPr>
                                <w:lang w:val="be-BY"/>
                              </w:rPr>
                              <w:t>няя Ошма</w:t>
                            </w:r>
                            <w:r w:rsidRPr="00D375E0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081D6E" w:rsidRDefault="00E526D2" w:rsidP="00E526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D375E0">
                              <w:rPr>
                                <w:lang w:val="be-BY"/>
                              </w:rPr>
                              <w:t xml:space="preserve">  Мамадышский район,</w:t>
                            </w:r>
                          </w:p>
                          <w:p w:rsidR="00E526D2" w:rsidRPr="00077385" w:rsidRDefault="00E526D2" w:rsidP="00E526D2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D375E0">
                              <w:rPr>
                                <w:lang w:val="be-BY"/>
                              </w:rPr>
                              <w:t xml:space="preserve"> Республика Татарстан, 4221</w:t>
                            </w:r>
                            <w:r w:rsidR="00952181">
                              <w:rPr>
                                <w:lang w:val="be-BY"/>
                              </w:rPr>
                              <w:t>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6B4793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95218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ВЕРХ</w:t>
                      </w:r>
                      <w:r w:rsidR="00E526D2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081D6E" w:rsidRPr="00947E63" w:rsidRDefault="00E526D2" w:rsidP="00E526D2">
                      <w:pPr>
                        <w:jc w:val="center"/>
                      </w:pPr>
                      <w:r w:rsidRPr="00947E63">
                        <w:rPr>
                          <w:lang w:val="be-BY"/>
                        </w:rPr>
                        <w:t>ул</w:t>
                      </w:r>
                      <w:r w:rsidRPr="00D375E0">
                        <w:rPr>
                          <w:lang w:val="be-BY"/>
                        </w:rPr>
                        <w:t>.</w:t>
                      </w:r>
                      <w:r>
                        <w:rPr>
                          <w:lang w:val="be-BY"/>
                        </w:rPr>
                        <w:t xml:space="preserve"> Советская</w:t>
                      </w:r>
                      <w:r w:rsidRPr="00D375E0">
                        <w:rPr>
                          <w:lang w:val="be-BY"/>
                        </w:rPr>
                        <w:t>, д.</w:t>
                      </w:r>
                      <w:r w:rsidR="00952181">
                        <w:rPr>
                          <w:lang w:val="be-BY"/>
                        </w:rPr>
                        <w:t>54</w:t>
                      </w:r>
                      <w:r>
                        <w:rPr>
                          <w:lang w:val="be-BY"/>
                        </w:rPr>
                        <w:t xml:space="preserve"> А</w:t>
                      </w:r>
                      <w:r w:rsidRPr="00D375E0">
                        <w:rPr>
                          <w:lang w:val="be-BY"/>
                        </w:rPr>
                        <w:t>,</w:t>
                      </w:r>
                      <w:r w:rsidR="00952181">
                        <w:rPr>
                          <w:lang w:val="be-BY"/>
                        </w:rPr>
                        <w:t xml:space="preserve"> с. Верх</w:t>
                      </w:r>
                      <w:r>
                        <w:rPr>
                          <w:lang w:val="be-BY"/>
                        </w:rPr>
                        <w:t>няя Ошма</w:t>
                      </w:r>
                      <w:r w:rsidRPr="00D375E0">
                        <w:rPr>
                          <w:lang w:val="be-BY"/>
                        </w:rPr>
                        <w:t>,</w:t>
                      </w:r>
                    </w:p>
                    <w:p w:rsidR="00081D6E" w:rsidRDefault="00E526D2" w:rsidP="00E526D2">
                      <w:pPr>
                        <w:jc w:val="center"/>
                        <w:rPr>
                          <w:lang w:val="en-US"/>
                        </w:rPr>
                      </w:pPr>
                      <w:r w:rsidRPr="00D375E0">
                        <w:rPr>
                          <w:lang w:val="be-BY"/>
                        </w:rPr>
                        <w:t xml:space="preserve">  Мамадышский район,</w:t>
                      </w:r>
                    </w:p>
                    <w:p w:rsidR="00E526D2" w:rsidRPr="00077385" w:rsidRDefault="00E526D2" w:rsidP="00E526D2">
                      <w:pPr>
                        <w:jc w:val="center"/>
                        <w:rPr>
                          <w:lang w:val="be-BY"/>
                        </w:rPr>
                      </w:pPr>
                      <w:r w:rsidRPr="00D375E0">
                        <w:rPr>
                          <w:lang w:val="be-BY"/>
                        </w:rPr>
                        <w:t xml:space="preserve"> Республика Татарстан, 4221</w:t>
                      </w:r>
                      <w:r w:rsidR="00952181">
                        <w:rPr>
                          <w:lang w:val="be-BY"/>
                        </w:rPr>
                        <w:t>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6B4793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6B479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6B479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E526D2" w:rsidRDefault="00E526D2" w:rsidP="00E526D2">
      <w:pPr>
        <w:jc w:val="center"/>
        <w:rPr>
          <w:rFonts w:ascii="SL_Times New Roman" w:hAnsi="SL_Times New Roman"/>
          <w:lang w:val="tt-RU"/>
        </w:rPr>
      </w:pPr>
    </w:p>
    <w:p w:rsidR="006824F0" w:rsidRPr="00E526D2" w:rsidRDefault="00E526D2" w:rsidP="00E526D2">
      <w:pPr>
        <w:jc w:val="center"/>
        <w:rPr>
          <w:rFonts w:ascii="SL_Times New Roman" w:hAnsi="SL_Times New Roman"/>
          <w:lang w:val="tt-RU"/>
        </w:rPr>
      </w:pPr>
      <w:r w:rsidRPr="00077385">
        <w:rPr>
          <w:rFonts w:ascii="SL_Times New Roman" w:hAnsi="SL_Times New Roman"/>
        </w:rPr>
        <w:t>т</w:t>
      </w:r>
      <w:r w:rsidRPr="00077385">
        <w:rPr>
          <w:rFonts w:ascii="SL_Times New Roman" w:hAnsi="SL_Times New Roman"/>
          <w:lang w:val="be-BY"/>
        </w:rPr>
        <w:t>ел.</w:t>
      </w:r>
      <w:r>
        <w:rPr>
          <w:rFonts w:ascii="SL_Times New Roman" w:hAnsi="SL_Times New Roman"/>
          <w:lang w:val="be-BY"/>
        </w:rPr>
        <w:t>(факс)</w:t>
      </w:r>
      <w:r w:rsidRPr="00077385">
        <w:rPr>
          <w:rFonts w:ascii="SL_Times New Roman" w:hAnsi="SL_Times New Roman"/>
          <w:lang w:val="be-BY"/>
        </w:rPr>
        <w:t xml:space="preserve">: (85563) </w:t>
      </w:r>
      <w:r w:rsidR="009D324D">
        <w:rPr>
          <w:rFonts w:ascii="SL_Times New Roman" w:hAnsi="SL_Times New Roman"/>
          <w:lang w:val="be-BY"/>
        </w:rPr>
        <w:t>2-32-36</w:t>
      </w:r>
      <w:r>
        <w:rPr>
          <w:rFonts w:ascii="SL_Times New Roman" w:hAnsi="SL_Times New Roman"/>
          <w:lang w:val="be-BY"/>
        </w:rPr>
        <w:t xml:space="preserve">; </w:t>
      </w:r>
      <w:r w:rsidRPr="00077385">
        <w:rPr>
          <w:rFonts w:ascii="SL_Times New Roman" w:hAnsi="SL_Times New Roman"/>
          <w:lang w:val="en-US"/>
        </w:rPr>
        <w:t>e</w:t>
      </w:r>
      <w:r w:rsidRPr="00077385">
        <w:rPr>
          <w:rFonts w:ascii="SL_Times New Roman" w:hAnsi="SL_Times New Roman"/>
          <w:lang w:val="be-BY"/>
        </w:rPr>
        <w:t>-</w:t>
      </w:r>
      <w:r w:rsidRPr="00077385"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 w:rsidRPr="00182C29">
        <w:t xml:space="preserve"> </w:t>
      </w:r>
      <w:r w:rsidR="009D324D">
        <w:rPr>
          <w:lang w:val="en-AU"/>
        </w:rPr>
        <w:t>V</w:t>
      </w:r>
      <w:r w:rsidRPr="00251890">
        <w:rPr>
          <w:lang w:val="en-US"/>
        </w:rPr>
        <w:t>oshm</w:t>
      </w:r>
      <w:r w:rsidRPr="00FD7CC1">
        <w:rPr>
          <w:lang w:val="be-BY"/>
        </w:rPr>
        <w:t>.</w:t>
      </w:r>
      <w:r w:rsidRPr="00FD7CC1">
        <w:rPr>
          <w:lang w:val="en-US"/>
        </w:rPr>
        <w:t>Mam</w:t>
      </w:r>
      <w:r w:rsidRPr="00FD7CC1">
        <w:rPr>
          <w:lang w:val="be-BY"/>
        </w:rPr>
        <w:t>@</w:t>
      </w:r>
      <w:r w:rsidRPr="00FD7CC1">
        <w:rPr>
          <w:lang w:val="en-US"/>
        </w:rPr>
        <w:t>tatar</w:t>
      </w:r>
      <w:r w:rsidRPr="00FD7CC1">
        <w:rPr>
          <w:lang w:val="be-BY"/>
        </w:rPr>
        <w:t>.</w:t>
      </w:r>
      <w:r w:rsidRPr="00FD7CC1"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 w:rsidRPr="002F3CD7">
        <w:rPr>
          <w:rFonts w:ascii="SL_Times New Roman" w:hAnsi="SL_Times New Roman"/>
        </w:rPr>
        <w:t xml:space="preserve"> </w:t>
      </w:r>
      <w:r w:rsidRPr="00077385">
        <w:rPr>
          <w:rFonts w:ascii="SL_Times New Roman" w:hAnsi="SL_Times New Roman"/>
          <w:lang w:val="en-US"/>
        </w:rPr>
        <w:t>www</w:t>
      </w:r>
      <w:r w:rsidRPr="00077385">
        <w:rPr>
          <w:rFonts w:ascii="SL_Times New Roman" w:hAnsi="SL_Times New Roman"/>
        </w:rPr>
        <w:t>:</w:t>
      </w:r>
      <w:r w:rsidRPr="00077385">
        <w:rPr>
          <w:rFonts w:ascii="SL_Times New Roman" w:hAnsi="SL_Times New Roman"/>
          <w:lang w:val="en-US"/>
        </w:rPr>
        <w:t>mamad</w:t>
      </w:r>
      <w:r>
        <w:rPr>
          <w:rFonts w:ascii="SL_Times New Roman" w:hAnsi="SL_Times New Roman"/>
          <w:lang w:val="en-US"/>
        </w:rPr>
        <w:t>y</w:t>
      </w:r>
      <w:r w:rsidRPr="00077385">
        <w:rPr>
          <w:rFonts w:ascii="SL_Times New Roman" w:hAnsi="SL_Times New Roman"/>
          <w:lang w:val="en-US"/>
        </w:rPr>
        <w:t>sh</w:t>
      </w:r>
      <w:r w:rsidRPr="00077385">
        <w:rPr>
          <w:rFonts w:ascii="SL_Times New Roman" w:hAnsi="SL_Times New Roman"/>
        </w:rPr>
        <w:t>.</w:t>
      </w:r>
      <w:r w:rsidRPr="00077385">
        <w:rPr>
          <w:rFonts w:ascii="SL_Times New Roman" w:hAnsi="SL_Times New Roman"/>
          <w:lang w:val="en-US"/>
        </w:rPr>
        <w:t>tatarstan</w:t>
      </w:r>
      <w:r w:rsidRPr="00077385">
        <w:rPr>
          <w:rFonts w:ascii="SL_Times New Roman" w:hAnsi="SL_Times New Roman"/>
        </w:rPr>
        <w:t>.</w:t>
      </w:r>
      <w:r w:rsidRPr="00077385">
        <w:rPr>
          <w:rFonts w:ascii="SL_Times New Roman" w:hAnsi="SL_Times New Roman"/>
          <w:lang w:val="en-US"/>
        </w:rPr>
        <w:t>ru</w:t>
      </w:r>
    </w:p>
    <w:p w:rsidR="002D3CB6" w:rsidRPr="00EF7D09" w:rsidRDefault="0067489E" w:rsidP="00EF7D09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  <w:r w:rsidR="00AD471C">
        <w:rPr>
          <w:sz w:val="28"/>
          <w:lang w:val="tt-RU"/>
        </w:rPr>
        <w:t xml:space="preserve">   </w:t>
      </w:r>
      <w:r w:rsidR="009A35AD" w:rsidRPr="009A35AD">
        <w:rPr>
          <w:sz w:val="28"/>
        </w:rPr>
        <w:t xml:space="preserve">                </w:t>
      </w:r>
    </w:p>
    <w:p w:rsidR="00D81022" w:rsidRPr="00DB792B" w:rsidRDefault="006C0FDD" w:rsidP="00DB792B">
      <w:pPr>
        <w:pStyle w:val="HEADERTEXT"/>
        <w:jc w:val="center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B792B">
        <w:rPr>
          <w:bCs/>
          <w:color w:val="auto"/>
          <w:sz w:val="24"/>
          <w:szCs w:val="24"/>
        </w:rPr>
        <w:t xml:space="preserve">Решение </w:t>
      </w:r>
      <w:r w:rsidRPr="00DB792B">
        <w:rPr>
          <w:bCs/>
          <w:color w:val="auto"/>
          <w:sz w:val="24"/>
          <w:szCs w:val="24"/>
        </w:rPr>
        <w:tab/>
      </w:r>
      <w:r w:rsidR="00DB792B">
        <w:rPr>
          <w:bCs/>
          <w:color w:val="auto"/>
          <w:sz w:val="24"/>
          <w:szCs w:val="24"/>
        </w:rPr>
        <w:t xml:space="preserve">                                                                                       </w:t>
      </w:r>
      <w:r w:rsidRPr="00DB792B">
        <w:rPr>
          <w:bCs/>
          <w:color w:val="auto"/>
          <w:sz w:val="24"/>
          <w:szCs w:val="24"/>
        </w:rPr>
        <w:t>Карар</w:t>
      </w:r>
    </w:p>
    <w:p w:rsidR="006C0FDD" w:rsidRPr="00DB792B" w:rsidRDefault="006C0FDD" w:rsidP="00A36214">
      <w:pPr>
        <w:pStyle w:val="HEADERTEXT"/>
        <w:tabs>
          <w:tab w:val="left" w:pos="7500"/>
        </w:tabs>
        <w:rPr>
          <w:bCs/>
          <w:color w:val="auto"/>
          <w:sz w:val="24"/>
          <w:szCs w:val="24"/>
        </w:rPr>
      </w:pPr>
    </w:p>
    <w:p w:rsidR="00877436" w:rsidRPr="00DB792B" w:rsidRDefault="006C0FDD" w:rsidP="00A36214">
      <w:pPr>
        <w:pStyle w:val="HEADERTEXT"/>
        <w:tabs>
          <w:tab w:val="left" w:pos="615"/>
          <w:tab w:val="center" w:pos="4790"/>
          <w:tab w:val="left" w:pos="7500"/>
        </w:tabs>
        <w:outlineLvl w:val="0"/>
        <w:rPr>
          <w:bCs/>
          <w:color w:val="auto"/>
          <w:sz w:val="24"/>
          <w:szCs w:val="24"/>
        </w:rPr>
      </w:pPr>
      <w:r w:rsidRPr="00DB792B">
        <w:rPr>
          <w:bCs/>
          <w:color w:val="auto"/>
          <w:sz w:val="24"/>
          <w:szCs w:val="24"/>
        </w:rPr>
        <w:t xml:space="preserve">№ 4-30                                                                                от  «15»ноября </w:t>
      </w:r>
      <w:r w:rsidR="00A36214" w:rsidRPr="00DB792B">
        <w:rPr>
          <w:bCs/>
          <w:color w:val="auto"/>
          <w:sz w:val="24"/>
          <w:szCs w:val="24"/>
        </w:rPr>
        <w:t>2023 г.</w:t>
      </w:r>
      <w:r w:rsidR="00A36214" w:rsidRPr="00DB792B">
        <w:rPr>
          <w:bCs/>
          <w:color w:val="auto"/>
          <w:sz w:val="24"/>
          <w:szCs w:val="24"/>
        </w:rPr>
        <w:tab/>
      </w:r>
      <w:r w:rsidR="00D81022" w:rsidRPr="00DB792B">
        <w:rPr>
          <w:bCs/>
          <w:color w:val="auto"/>
          <w:sz w:val="24"/>
          <w:szCs w:val="24"/>
        </w:rPr>
        <w:t xml:space="preserve"> </w:t>
      </w:r>
      <w:r w:rsidRPr="00DB792B">
        <w:rPr>
          <w:bCs/>
          <w:color w:val="auto"/>
          <w:sz w:val="24"/>
          <w:szCs w:val="24"/>
        </w:rPr>
        <w:tab/>
      </w:r>
    </w:p>
    <w:p w:rsidR="00877436" w:rsidRPr="00DB792B" w:rsidRDefault="00877436" w:rsidP="00D81022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</w:p>
    <w:p w:rsidR="00D81022" w:rsidRPr="006B4793" w:rsidRDefault="00D81022" w:rsidP="00D81022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bookmarkStart w:id="0" w:name="_GoBack"/>
      <w:r w:rsidRPr="006B4793">
        <w:rPr>
          <w:bCs/>
          <w:color w:val="auto"/>
          <w:sz w:val="24"/>
          <w:szCs w:val="24"/>
        </w:rPr>
        <w:t>О внесении изменений и дополнений в Решение</w:t>
      </w:r>
    </w:p>
    <w:p w:rsidR="00D81022" w:rsidRPr="006B4793" w:rsidRDefault="00D81022" w:rsidP="00DB792B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6B4793">
        <w:rPr>
          <w:bCs/>
          <w:color w:val="auto"/>
          <w:sz w:val="24"/>
          <w:szCs w:val="24"/>
        </w:rPr>
        <w:t xml:space="preserve">Совета </w:t>
      </w:r>
      <w:r w:rsidR="00877436" w:rsidRPr="006B4793">
        <w:rPr>
          <w:bCs/>
          <w:color w:val="auto"/>
          <w:sz w:val="24"/>
          <w:szCs w:val="24"/>
        </w:rPr>
        <w:t>Верхнеошмин</w:t>
      </w:r>
      <w:r w:rsidRPr="006B4793">
        <w:rPr>
          <w:bCs/>
          <w:color w:val="auto"/>
          <w:sz w:val="24"/>
          <w:szCs w:val="24"/>
        </w:rPr>
        <w:t>ского сельского поселения от 30</w:t>
      </w:r>
      <w:r w:rsidR="006C0FDD" w:rsidRPr="006B4793">
        <w:rPr>
          <w:bCs/>
          <w:color w:val="auto"/>
          <w:sz w:val="24"/>
          <w:szCs w:val="24"/>
        </w:rPr>
        <w:t>.12.2005 г №</w:t>
      </w:r>
      <w:r w:rsidR="00877436" w:rsidRPr="006B4793">
        <w:rPr>
          <w:bCs/>
          <w:color w:val="auto"/>
          <w:sz w:val="24"/>
          <w:szCs w:val="24"/>
        </w:rPr>
        <w:t xml:space="preserve"> 1-4</w:t>
      </w:r>
      <w:r w:rsidRPr="006B4793">
        <w:rPr>
          <w:bCs/>
          <w:color w:val="auto"/>
          <w:sz w:val="24"/>
          <w:szCs w:val="24"/>
        </w:rPr>
        <w:t xml:space="preserve"> «Об образовании Исполнительного комитета </w:t>
      </w:r>
      <w:r w:rsidR="00877436" w:rsidRPr="006B4793">
        <w:rPr>
          <w:bCs/>
          <w:color w:val="auto"/>
          <w:sz w:val="24"/>
          <w:szCs w:val="24"/>
        </w:rPr>
        <w:t>Верхнеошминского</w:t>
      </w:r>
      <w:r w:rsidRPr="006B4793">
        <w:rPr>
          <w:bCs/>
          <w:color w:val="auto"/>
          <w:sz w:val="24"/>
          <w:szCs w:val="24"/>
        </w:rPr>
        <w:t xml:space="preserve"> сельского поселения» </w:t>
      </w:r>
    </w:p>
    <w:bookmarkEnd w:id="0"/>
    <w:p w:rsidR="00D81022" w:rsidRPr="00DB792B" w:rsidRDefault="00D81022" w:rsidP="00D81022">
      <w:pPr>
        <w:pStyle w:val="FORMATTEXT"/>
        <w:ind w:firstLine="56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Рассмотрев предложение прокуратуры района от 17.10.2023г №02-01-19-2023, в соответствии с </w:t>
      </w:r>
      <w:hyperlink r:id="rId9" w:tooltip="’’О муниципальной службе в Российской Федерации (с изменениями на 28 декабря 2022 года)’’&#10;Федеральный закон от 02.03.2007 N 25-ФЗ&#10;Статус: действующая редакция (действ. с 01.01.2023)" w:history="1">
        <w:r w:rsidRPr="00DB792B">
          <w:rPr>
            <w:rStyle w:val="ab"/>
            <w:color w:val="000000"/>
            <w:sz w:val="24"/>
            <w:szCs w:val="24"/>
          </w:rPr>
          <w:t xml:space="preserve">Федеральными законами от 04.08.2023 N 469-ФЗ «О внесении изменений в </w:t>
        </w:r>
        <w:hyperlink r:id="rId10" w:history="1">
          <w:r w:rsidRPr="00DB792B">
            <w:rPr>
              <w:rStyle w:val="ab"/>
              <w:color w:val="000000"/>
              <w:sz w:val="24"/>
              <w:szCs w:val="24"/>
            </w:rPr>
            <w:t>Федеральный закон "О природных лечебных ресурсах, лечебно-оздоровительных местностях и курортах"</w:t>
          </w:r>
        </w:hyperlink>
        <w:r w:rsidRPr="00DB792B">
          <w:rPr>
            <w:rStyle w:val="ab"/>
            <w:color w:val="000000"/>
            <w:sz w:val="24"/>
            <w:szCs w:val="24"/>
          </w:rPr>
          <w:t xml:space="preserve">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06.10.2003 № 131-ФЗ «Об общих принципах организации органов местного самоуправления в Российской Федерации», </w:t>
        </w:r>
      </w:hyperlink>
      <w:r w:rsidRPr="00DB792B">
        <w:rPr>
          <w:sz w:val="24"/>
          <w:szCs w:val="24"/>
        </w:rPr>
        <w:t xml:space="preserve">Уставом муниципального образования </w:t>
      </w:r>
      <w:r w:rsidR="00AA5FD8" w:rsidRPr="00DB792B">
        <w:rPr>
          <w:sz w:val="24"/>
          <w:szCs w:val="24"/>
        </w:rPr>
        <w:t>Верхнеошмин</w:t>
      </w:r>
      <w:r w:rsidRPr="00DB792B">
        <w:rPr>
          <w:sz w:val="24"/>
          <w:szCs w:val="24"/>
        </w:rPr>
        <w:t xml:space="preserve">ское сельское поселение Мамадышского муниципального района Республики Татарстан", Совет </w:t>
      </w:r>
      <w:r w:rsidR="00877436" w:rsidRPr="00DB792B">
        <w:rPr>
          <w:sz w:val="24"/>
          <w:szCs w:val="24"/>
        </w:rPr>
        <w:t>Верхнеошминского</w:t>
      </w:r>
      <w:r w:rsidRPr="00DB792B">
        <w:rPr>
          <w:sz w:val="24"/>
          <w:szCs w:val="24"/>
        </w:rPr>
        <w:t xml:space="preserve"> сельского поселения Мамадышского муниципального района Республики Татарстан РЕШИЛ:</w:t>
      </w:r>
    </w:p>
    <w:p w:rsidR="00D81022" w:rsidRPr="00DB792B" w:rsidRDefault="00D81022" w:rsidP="00D81022">
      <w:pPr>
        <w:pStyle w:val="FORMATTEXT"/>
        <w:ind w:firstLine="568"/>
        <w:jc w:val="both"/>
        <w:rPr>
          <w:sz w:val="24"/>
          <w:szCs w:val="24"/>
        </w:rPr>
      </w:pPr>
    </w:p>
    <w:p w:rsidR="00D81022" w:rsidRPr="00DB792B" w:rsidRDefault="00D81022" w:rsidP="00D81022">
      <w:pPr>
        <w:pStyle w:val="HEADERTEXT"/>
        <w:ind w:firstLine="480"/>
        <w:jc w:val="both"/>
        <w:outlineLvl w:val="0"/>
        <w:rPr>
          <w:color w:val="auto"/>
          <w:sz w:val="24"/>
          <w:szCs w:val="24"/>
        </w:rPr>
      </w:pPr>
      <w:r w:rsidRPr="00DB792B">
        <w:rPr>
          <w:color w:val="auto"/>
          <w:sz w:val="24"/>
          <w:szCs w:val="24"/>
        </w:rPr>
        <w:t xml:space="preserve">1. Внести в </w:t>
      </w:r>
      <w:r w:rsidRPr="00DB792B">
        <w:rPr>
          <w:bCs/>
          <w:color w:val="auto"/>
          <w:sz w:val="24"/>
          <w:szCs w:val="24"/>
        </w:rPr>
        <w:t xml:space="preserve">Решение Совета </w:t>
      </w:r>
      <w:r w:rsidR="00877436" w:rsidRPr="00DB792B">
        <w:rPr>
          <w:bCs/>
          <w:color w:val="auto"/>
          <w:sz w:val="24"/>
          <w:szCs w:val="24"/>
        </w:rPr>
        <w:t>Верхнеошминского</w:t>
      </w:r>
      <w:r w:rsidRPr="00DB792B">
        <w:rPr>
          <w:bCs/>
          <w:color w:val="auto"/>
          <w:sz w:val="24"/>
          <w:szCs w:val="24"/>
        </w:rPr>
        <w:t xml:space="preserve"> сельского поселения от 30</w:t>
      </w:r>
      <w:r w:rsidR="006C0FDD" w:rsidRPr="00DB792B">
        <w:rPr>
          <w:bCs/>
          <w:color w:val="auto"/>
          <w:sz w:val="24"/>
          <w:szCs w:val="24"/>
        </w:rPr>
        <w:t>.12.2005г №</w:t>
      </w:r>
      <w:r w:rsidR="00877436" w:rsidRPr="00DB792B">
        <w:rPr>
          <w:bCs/>
          <w:color w:val="auto"/>
          <w:sz w:val="24"/>
          <w:szCs w:val="24"/>
        </w:rPr>
        <w:t>1-4</w:t>
      </w:r>
      <w:r w:rsidRPr="00DB792B">
        <w:rPr>
          <w:bCs/>
          <w:color w:val="auto"/>
          <w:sz w:val="24"/>
          <w:szCs w:val="24"/>
        </w:rPr>
        <w:t xml:space="preserve"> «Об образовании Исполнительного комитета </w:t>
      </w:r>
      <w:r w:rsidR="00877436" w:rsidRPr="00DB792B">
        <w:rPr>
          <w:bCs/>
          <w:color w:val="auto"/>
          <w:sz w:val="24"/>
          <w:szCs w:val="24"/>
        </w:rPr>
        <w:t>Верхнеошминского</w:t>
      </w:r>
      <w:r w:rsidRPr="00DB792B">
        <w:rPr>
          <w:bCs/>
          <w:color w:val="auto"/>
          <w:sz w:val="24"/>
          <w:szCs w:val="24"/>
        </w:rPr>
        <w:t xml:space="preserve"> сельского поселения» </w:t>
      </w:r>
      <w:r w:rsidRPr="00DB792B">
        <w:rPr>
          <w:color w:val="auto"/>
          <w:sz w:val="24"/>
          <w:szCs w:val="24"/>
        </w:rPr>
        <w:t>следующие изменения и дополнения:</w:t>
      </w:r>
    </w:p>
    <w:p w:rsidR="00D81022" w:rsidRPr="00DB792B" w:rsidRDefault="00D81022" w:rsidP="00D81022">
      <w:pPr>
        <w:pStyle w:val="formattext0"/>
        <w:ind w:firstLine="480"/>
        <w:jc w:val="both"/>
        <w:rPr>
          <w:rFonts w:ascii="Arial" w:hAnsi="Arial" w:cs="Arial"/>
        </w:rPr>
      </w:pPr>
      <w:r w:rsidRPr="00DB792B">
        <w:rPr>
          <w:rStyle w:val="namedoc"/>
          <w:rFonts w:ascii="Arial" w:hAnsi="Arial" w:cs="Arial"/>
        </w:rPr>
        <w:t xml:space="preserve">1.1. В </w:t>
      </w:r>
      <w:hyperlink r:id="rId11" w:history="1">
        <w:r w:rsidRPr="00DB792B">
          <w:rPr>
            <w:rStyle w:val="ab"/>
            <w:rFonts w:ascii="Arial" w:hAnsi="Arial" w:cs="Arial"/>
            <w:color w:val="000000"/>
          </w:rPr>
          <w:t>Абзаце 28 пункта 3.2</w:t>
        </w:r>
      </w:hyperlink>
      <w:r w:rsidRPr="00DB792B">
        <w:rPr>
          <w:rStyle w:val="namedoc"/>
          <w:rFonts w:ascii="Arial" w:hAnsi="Arial" w:cs="Arial"/>
        </w:rPr>
        <w:t xml:space="preserve"> Положения </w:t>
      </w:r>
      <w:r w:rsidRPr="00DB792B">
        <w:rPr>
          <w:rFonts w:ascii="Arial" w:hAnsi="Arial" w:cs="Arial"/>
        </w:rPr>
        <w:t xml:space="preserve">слова "создание, развитие и обеспечение охраны лечебно-оздоровительных местностей и курортов местного значения на территории поселения, а также" исключить. </w:t>
      </w:r>
    </w:p>
    <w:p w:rsidR="00D81022" w:rsidRPr="00DB792B" w:rsidRDefault="00D81022" w:rsidP="00D81022">
      <w:pPr>
        <w:pStyle w:val="ConsPlusNormal"/>
        <w:ind w:firstLine="480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2. Установить, что пункт 1.1. настоящего решения вступает в силу с 01.09.2024 года.</w:t>
      </w:r>
    </w:p>
    <w:p w:rsidR="00D81022" w:rsidRPr="00DB792B" w:rsidRDefault="00D81022" w:rsidP="00D81022">
      <w:pPr>
        <w:pStyle w:val="FORMATTEXT"/>
        <w:ind w:firstLine="56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3.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877436" w:rsidRPr="00DB792B" w:rsidRDefault="00D81022" w:rsidP="00877436">
      <w:pPr>
        <w:pStyle w:val="FORMATTEXT"/>
        <w:ind w:firstLine="56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4. Контроль за исполнением настоящего решения возложить на главу </w:t>
      </w:r>
      <w:r w:rsidR="00877436" w:rsidRPr="00DB792B">
        <w:rPr>
          <w:sz w:val="24"/>
          <w:szCs w:val="24"/>
        </w:rPr>
        <w:t>Верхнеошминского</w:t>
      </w:r>
      <w:r w:rsidRPr="00DB792B">
        <w:rPr>
          <w:sz w:val="24"/>
          <w:szCs w:val="24"/>
        </w:rPr>
        <w:t xml:space="preserve"> сельского поселения Мамадышского муниципального района </w:t>
      </w:r>
      <w:r w:rsidR="00877436" w:rsidRPr="00DB792B">
        <w:rPr>
          <w:sz w:val="24"/>
          <w:szCs w:val="24"/>
        </w:rPr>
        <w:t>И.З.Исмагилова</w:t>
      </w:r>
      <w:r w:rsidRPr="00DB792B">
        <w:rPr>
          <w:sz w:val="24"/>
          <w:szCs w:val="24"/>
        </w:rPr>
        <w:t> </w:t>
      </w:r>
    </w:p>
    <w:p w:rsidR="00D81022" w:rsidRPr="00DB792B" w:rsidRDefault="00DB792B" w:rsidP="00DB792B"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81022" w:rsidRPr="00DB792B">
        <w:rPr>
          <w:sz w:val="24"/>
          <w:szCs w:val="24"/>
        </w:rPr>
        <w:t>Глава,</w:t>
      </w:r>
    </w:p>
    <w:p w:rsidR="00D81022" w:rsidRPr="00DB792B" w:rsidRDefault="00D81022" w:rsidP="00877436">
      <w:pPr>
        <w:pStyle w:val="FORMATTEXT"/>
        <w:rPr>
          <w:sz w:val="24"/>
          <w:szCs w:val="24"/>
        </w:rPr>
      </w:pPr>
      <w:r w:rsidRPr="00DB792B">
        <w:rPr>
          <w:sz w:val="24"/>
          <w:szCs w:val="24"/>
        </w:rPr>
        <w:t>     председатель Совета</w:t>
      </w:r>
    </w:p>
    <w:p w:rsidR="00D81022" w:rsidRPr="00DB792B" w:rsidRDefault="00D81022" w:rsidP="00877436">
      <w:pPr>
        <w:pStyle w:val="FORMATTEXT"/>
        <w:rPr>
          <w:sz w:val="24"/>
          <w:szCs w:val="24"/>
        </w:rPr>
      </w:pPr>
      <w:r w:rsidRPr="00DB792B">
        <w:rPr>
          <w:sz w:val="24"/>
          <w:szCs w:val="24"/>
        </w:rPr>
        <w:t>     </w:t>
      </w:r>
      <w:r w:rsidR="00877436" w:rsidRPr="00DB792B">
        <w:rPr>
          <w:sz w:val="24"/>
          <w:szCs w:val="24"/>
        </w:rPr>
        <w:t>Верхнеошминского</w:t>
      </w:r>
      <w:r w:rsidRPr="00DB792B">
        <w:rPr>
          <w:sz w:val="24"/>
          <w:szCs w:val="24"/>
        </w:rPr>
        <w:t xml:space="preserve"> сельского поселения</w:t>
      </w:r>
    </w:p>
    <w:p w:rsidR="00D81022" w:rsidRPr="00DB792B" w:rsidRDefault="00D81022" w:rsidP="00877436">
      <w:pPr>
        <w:pStyle w:val="FORMATTEXT"/>
        <w:rPr>
          <w:sz w:val="24"/>
          <w:szCs w:val="24"/>
        </w:rPr>
      </w:pPr>
      <w:r w:rsidRPr="00DB792B">
        <w:rPr>
          <w:sz w:val="24"/>
          <w:szCs w:val="24"/>
        </w:rPr>
        <w:t>     Мамадышского муниципального района</w:t>
      </w:r>
    </w:p>
    <w:p w:rsidR="00D81022" w:rsidRPr="00DB792B" w:rsidRDefault="00D81022" w:rsidP="00877436">
      <w:pPr>
        <w:pStyle w:val="FORMATTEXT"/>
        <w:tabs>
          <w:tab w:val="left" w:pos="6780"/>
        </w:tabs>
        <w:rPr>
          <w:sz w:val="24"/>
          <w:szCs w:val="24"/>
        </w:rPr>
      </w:pPr>
      <w:r w:rsidRPr="00DB792B">
        <w:rPr>
          <w:sz w:val="24"/>
          <w:szCs w:val="24"/>
        </w:rPr>
        <w:lastRenderedPageBreak/>
        <w:t>     Республики Татарстан</w:t>
      </w:r>
      <w:r w:rsidR="00877436" w:rsidRPr="00DB792B">
        <w:rPr>
          <w:sz w:val="24"/>
          <w:szCs w:val="24"/>
        </w:rPr>
        <w:tab/>
      </w:r>
      <w:r w:rsidR="00803CBD" w:rsidRPr="00DB792B">
        <w:rPr>
          <w:sz w:val="24"/>
          <w:szCs w:val="24"/>
        </w:rPr>
        <w:t xml:space="preserve">         </w:t>
      </w:r>
      <w:r w:rsidR="00877436" w:rsidRPr="00DB792B">
        <w:rPr>
          <w:sz w:val="24"/>
          <w:szCs w:val="24"/>
        </w:rPr>
        <w:t>И.З.Исмагилов</w:t>
      </w:r>
    </w:p>
    <w:p w:rsidR="00576B6A" w:rsidRPr="00DB792B" w:rsidRDefault="00576B6A" w:rsidP="00877436">
      <w:pPr>
        <w:tabs>
          <w:tab w:val="left" w:pos="4962"/>
        </w:tabs>
        <w:rPr>
          <w:rFonts w:ascii="Arial" w:hAnsi="Arial" w:cs="Arial"/>
          <w:sz w:val="24"/>
          <w:szCs w:val="24"/>
        </w:rPr>
      </w:pPr>
    </w:p>
    <w:p w:rsidR="00576B6A" w:rsidRPr="00DB792B" w:rsidRDefault="00576B6A" w:rsidP="00134403">
      <w:pPr>
        <w:tabs>
          <w:tab w:val="left" w:pos="4962"/>
        </w:tabs>
        <w:jc w:val="both"/>
        <w:rPr>
          <w:rFonts w:ascii="Arial" w:hAnsi="Arial" w:cs="Arial"/>
          <w:sz w:val="24"/>
          <w:szCs w:val="24"/>
        </w:rPr>
      </w:pPr>
    </w:p>
    <w:sectPr w:rsidR="00576B6A" w:rsidRPr="00DB792B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F7" w:rsidRDefault="005F4AF7">
      <w:r>
        <w:separator/>
      </w:r>
    </w:p>
  </w:endnote>
  <w:endnote w:type="continuationSeparator" w:id="0">
    <w:p w:rsidR="005F4AF7" w:rsidRDefault="005F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 T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tar Academy F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F7" w:rsidRDefault="005F4AF7">
      <w:r>
        <w:separator/>
      </w:r>
    </w:p>
  </w:footnote>
  <w:footnote w:type="continuationSeparator" w:id="0">
    <w:p w:rsidR="005F4AF7" w:rsidRDefault="005F4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DE5"/>
    <w:multiLevelType w:val="hybridMultilevel"/>
    <w:tmpl w:val="D4EE6002"/>
    <w:lvl w:ilvl="0" w:tplc="12161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4486"/>
    <w:multiLevelType w:val="hybridMultilevel"/>
    <w:tmpl w:val="EE1E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D5BE1"/>
    <w:multiLevelType w:val="multilevel"/>
    <w:tmpl w:val="0F70B6F4"/>
    <w:lvl w:ilvl="0">
      <w:start w:val="1"/>
      <w:numFmt w:val="decimal"/>
      <w:lvlText w:val="%1."/>
      <w:lvlJc w:val="left"/>
      <w:pPr>
        <w:ind w:left="1092" w:hanging="1092"/>
      </w:pPr>
    </w:lvl>
    <w:lvl w:ilvl="1">
      <w:start w:val="1"/>
      <w:numFmt w:val="decimal"/>
      <w:lvlText w:val="%1.%2."/>
      <w:lvlJc w:val="left"/>
      <w:pPr>
        <w:ind w:left="1632" w:hanging="1092"/>
      </w:pPr>
    </w:lvl>
    <w:lvl w:ilvl="2">
      <w:start w:val="1"/>
      <w:numFmt w:val="decimal"/>
      <w:lvlText w:val="%1.%2.%3."/>
      <w:lvlJc w:val="left"/>
      <w:pPr>
        <w:ind w:left="2172" w:hanging="1092"/>
      </w:pPr>
    </w:lvl>
    <w:lvl w:ilvl="3">
      <w:start w:val="1"/>
      <w:numFmt w:val="decimal"/>
      <w:lvlText w:val="%1.%2.%3.%4."/>
      <w:lvlJc w:val="left"/>
      <w:pPr>
        <w:ind w:left="2712" w:hanging="1092"/>
      </w:pPr>
    </w:lvl>
    <w:lvl w:ilvl="4">
      <w:start w:val="1"/>
      <w:numFmt w:val="decimal"/>
      <w:lvlText w:val="%1.%2.%3.%4.%5."/>
      <w:lvlJc w:val="left"/>
      <w:pPr>
        <w:ind w:left="3252" w:hanging="1092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3" w15:restartNumberingAfterBreak="0">
    <w:nsid w:val="2A73400F"/>
    <w:multiLevelType w:val="hybridMultilevel"/>
    <w:tmpl w:val="6D76D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C0942"/>
    <w:multiLevelType w:val="hybridMultilevel"/>
    <w:tmpl w:val="3F0C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E0990"/>
    <w:multiLevelType w:val="hybridMultilevel"/>
    <w:tmpl w:val="D0409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31533"/>
    <w:multiLevelType w:val="hybridMultilevel"/>
    <w:tmpl w:val="2658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04EBA"/>
    <w:multiLevelType w:val="hybridMultilevel"/>
    <w:tmpl w:val="E1B2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3286B"/>
    <w:multiLevelType w:val="multilevel"/>
    <w:tmpl w:val="54EC3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9" w15:restartNumberingAfterBreak="0">
    <w:nsid w:val="436115B8"/>
    <w:multiLevelType w:val="hybridMultilevel"/>
    <w:tmpl w:val="1B16A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9F5E8F"/>
    <w:multiLevelType w:val="hybridMultilevel"/>
    <w:tmpl w:val="3DC6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BE4895"/>
    <w:multiLevelType w:val="multilevel"/>
    <w:tmpl w:val="DC64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FE09F6"/>
    <w:multiLevelType w:val="hybridMultilevel"/>
    <w:tmpl w:val="88EC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202137"/>
    <w:multiLevelType w:val="hybridMultilevel"/>
    <w:tmpl w:val="FE5A6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4AE"/>
    <w:multiLevelType w:val="hybridMultilevel"/>
    <w:tmpl w:val="D62A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680201"/>
    <w:multiLevelType w:val="hybridMultilevel"/>
    <w:tmpl w:val="D07A821A"/>
    <w:lvl w:ilvl="0" w:tplc="940278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834"/>
    <w:rsid w:val="00011C98"/>
    <w:rsid w:val="00017E73"/>
    <w:rsid w:val="00022359"/>
    <w:rsid w:val="000234AB"/>
    <w:rsid w:val="000268D2"/>
    <w:rsid w:val="00026BC0"/>
    <w:rsid w:val="00027F92"/>
    <w:rsid w:val="00031A61"/>
    <w:rsid w:val="000429F7"/>
    <w:rsid w:val="00044429"/>
    <w:rsid w:val="00054872"/>
    <w:rsid w:val="00063630"/>
    <w:rsid w:val="00063A90"/>
    <w:rsid w:val="00063EE0"/>
    <w:rsid w:val="0007156F"/>
    <w:rsid w:val="00072E25"/>
    <w:rsid w:val="00072F8F"/>
    <w:rsid w:val="00077385"/>
    <w:rsid w:val="0007779E"/>
    <w:rsid w:val="00081D6E"/>
    <w:rsid w:val="00083240"/>
    <w:rsid w:val="000848B9"/>
    <w:rsid w:val="00095CF6"/>
    <w:rsid w:val="000A4F98"/>
    <w:rsid w:val="000B3E4A"/>
    <w:rsid w:val="000C0B1A"/>
    <w:rsid w:val="000C2386"/>
    <w:rsid w:val="000C5A42"/>
    <w:rsid w:val="000C6844"/>
    <w:rsid w:val="000E69E0"/>
    <w:rsid w:val="000F2BAA"/>
    <w:rsid w:val="000F302B"/>
    <w:rsid w:val="001052BB"/>
    <w:rsid w:val="0011173E"/>
    <w:rsid w:val="00111FF0"/>
    <w:rsid w:val="00112846"/>
    <w:rsid w:val="00122875"/>
    <w:rsid w:val="00127621"/>
    <w:rsid w:val="001310DE"/>
    <w:rsid w:val="00134403"/>
    <w:rsid w:val="00143A02"/>
    <w:rsid w:val="001525BC"/>
    <w:rsid w:val="0015279D"/>
    <w:rsid w:val="00153B61"/>
    <w:rsid w:val="00154636"/>
    <w:rsid w:val="00156C4E"/>
    <w:rsid w:val="00164827"/>
    <w:rsid w:val="001701C6"/>
    <w:rsid w:val="0017370B"/>
    <w:rsid w:val="00176336"/>
    <w:rsid w:val="00182204"/>
    <w:rsid w:val="00182C29"/>
    <w:rsid w:val="001835D3"/>
    <w:rsid w:val="00192313"/>
    <w:rsid w:val="00193B22"/>
    <w:rsid w:val="001A028A"/>
    <w:rsid w:val="001A08A5"/>
    <w:rsid w:val="001A2D1E"/>
    <w:rsid w:val="001A4425"/>
    <w:rsid w:val="001B41FB"/>
    <w:rsid w:val="001B5F1C"/>
    <w:rsid w:val="001E15C0"/>
    <w:rsid w:val="001E2E31"/>
    <w:rsid w:val="001F4E5D"/>
    <w:rsid w:val="00206BF0"/>
    <w:rsid w:val="00212806"/>
    <w:rsid w:val="00215C39"/>
    <w:rsid w:val="0021775F"/>
    <w:rsid w:val="00217843"/>
    <w:rsid w:val="00223606"/>
    <w:rsid w:val="00223843"/>
    <w:rsid w:val="002264DB"/>
    <w:rsid w:val="002264EC"/>
    <w:rsid w:val="0022669D"/>
    <w:rsid w:val="00231160"/>
    <w:rsid w:val="0023409E"/>
    <w:rsid w:val="00235748"/>
    <w:rsid w:val="00235B4D"/>
    <w:rsid w:val="0023768A"/>
    <w:rsid w:val="0024605D"/>
    <w:rsid w:val="0025114C"/>
    <w:rsid w:val="00252C2C"/>
    <w:rsid w:val="00253105"/>
    <w:rsid w:val="002541D8"/>
    <w:rsid w:val="002568F7"/>
    <w:rsid w:val="002715D2"/>
    <w:rsid w:val="00275860"/>
    <w:rsid w:val="00283B12"/>
    <w:rsid w:val="002A6FB6"/>
    <w:rsid w:val="002B1E6F"/>
    <w:rsid w:val="002C1AC8"/>
    <w:rsid w:val="002C2E46"/>
    <w:rsid w:val="002C621A"/>
    <w:rsid w:val="002C7A14"/>
    <w:rsid w:val="002D20A1"/>
    <w:rsid w:val="002D3CB6"/>
    <w:rsid w:val="002D3DCB"/>
    <w:rsid w:val="002D50F8"/>
    <w:rsid w:val="002D6CD5"/>
    <w:rsid w:val="002E1CD3"/>
    <w:rsid w:val="002F3CD7"/>
    <w:rsid w:val="002F68F7"/>
    <w:rsid w:val="0030313B"/>
    <w:rsid w:val="003032C6"/>
    <w:rsid w:val="00310CE5"/>
    <w:rsid w:val="00314435"/>
    <w:rsid w:val="00316814"/>
    <w:rsid w:val="0031694B"/>
    <w:rsid w:val="00317637"/>
    <w:rsid w:val="003207EC"/>
    <w:rsid w:val="003236A5"/>
    <w:rsid w:val="003241C6"/>
    <w:rsid w:val="003365AF"/>
    <w:rsid w:val="00337B05"/>
    <w:rsid w:val="00337F27"/>
    <w:rsid w:val="0034423A"/>
    <w:rsid w:val="003504A0"/>
    <w:rsid w:val="003577CF"/>
    <w:rsid w:val="0036341F"/>
    <w:rsid w:val="0036718D"/>
    <w:rsid w:val="00392789"/>
    <w:rsid w:val="00396AA7"/>
    <w:rsid w:val="003A2FC9"/>
    <w:rsid w:val="003A48F3"/>
    <w:rsid w:val="003A6003"/>
    <w:rsid w:val="003B63F5"/>
    <w:rsid w:val="003C3ADB"/>
    <w:rsid w:val="003C7723"/>
    <w:rsid w:val="003D012C"/>
    <w:rsid w:val="003D298B"/>
    <w:rsid w:val="003D75CF"/>
    <w:rsid w:val="003D7E2A"/>
    <w:rsid w:val="003E2A62"/>
    <w:rsid w:val="003E482B"/>
    <w:rsid w:val="003E4D9C"/>
    <w:rsid w:val="003F3E44"/>
    <w:rsid w:val="003F6CF8"/>
    <w:rsid w:val="003F77D9"/>
    <w:rsid w:val="00401BD0"/>
    <w:rsid w:val="00405A8D"/>
    <w:rsid w:val="004122B0"/>
    <w:rsid w:val="0041269A"/>
    <w:rsid w:val="00413913"/>
    <w:rsid w:val="0041510A"/>
    <w:rsid w:val="00415936"/>
    <w:rsid w:val="00420E8B"/>
    <w:rsid w:val="0042369B"/>
    <w:rsid w:val="00423B1A"/>
    <w:rsid w:val="004253F5"/>
    <w:rsid w:val="004266EF"/>
    <w:rsid w:val="00431F3E"/>
    <w:rsid w:val="004355E0"/>
    <w:rsid w:val="00445B2F"/>
    <w:rsid w:val="0045012E"/>
    <w:rsid w:val="004643CA"/>
    <w:rsid w:val="00465E7D"/>
    <w:rsid w:val="00473E39"/>
    <w:rsid w:val="00476106"/>
    <w:rsid w:val="00477983"/>
    <w:rsid w:val="00480A7F"/>
    <w:rsid w:val="00484BC2"/>
    <w:rsid w:val="00484F9F"/>
    <w:rsid w:val="004868CF"/>
    <w:rsid w:val="00487C58"/>
    <w:rsid w:val="004A3AEA"/>
    <w:rsid w:val="004A61CD"/>
    <w:rsid w:val="004B1A8F"/>
    <w:rsid w:val="004B4817"/>
    <w:rsid w:val="004C53BB"/>
    <w:rsid w:val="004C6A62"/>
    <w:rsid w:val="004E1B0B"/>
    <w:rsid w:val="004E544F"/>
    <w:rsid w:val="004F0141"/>
    <w:rsid w:val="004F191F"/>
    <w:rsid w:val="004F2F03"/>
    <w:rsid w:val="0050227D"/>
    <w:rsid w:val="0050375E"/>
    <w:rsid w:val="00503BAD"/>
    <w:rsid w:val="005059F3"/>
    <w:rsid w:val="00506CE9"/>
    <w:rsid w:val="00507ABD"/>
    <w:rsid w:val="0051391C"/>
    <w:rsid w:val="00522E20"/>
    <w:rsid w:val="00526745"/>
    <w:rsid w:val="00531689"/>
    <w:rsid w:val="0053239B"/>
    <w:rsid w:val="00541B73"/>
    <w:rsid w:val="00541E93"/>
    <w:rsid w:val="00542217"/>
    <w:rsid w:val="0055139B"/>
    <w:rsid w:val="005562D7"/>
    <w:rsid w:val="00556A91"/>
    <w:rsid w:val="00566472"/>
    <w:rsid w:val="00570F09"/>
    <w:rsid w:val="00573CEC"/>
    <w:rsid w:val="00575C95"/>
    <w:rsid w:val="00576B6A"/>
    <w:rsid w:val="005831C9"/>
    <w:rsid w:val="00586B17"/>
    <w:rsid w:val="005A24CB"/>
    <w:rsid w:val="005A4C21"/>
    <w:rsid w:val="005A6FE4"/>
    <w:rsid w:val="005B38CA"/>
    <w:rsid w:val="005B790C"/>
    <w:rsid w:val="005C18A1"/>
    <w:rsid w:val="005C54B0"/>
    <w:rsid w:val="005E0E88"/>
    <w:rsid w:val="005F1CA8"/>
    <w:rsid w:val="005F2CB0"/>
    <w:rsid w:val="005F2F69"/>
    <w:rsid w:val="005F365C"/>
    <w:rsid w:val="005F3764"/>
    <w:rsid w:val="005F4AF7"/>
    <w:rsid w:val="0060051C"/>
    <w:rsid w:val="00600DAA"/>
    <w:rsid w:val="00601A6A"/>
    <w:rsid w:val="00604A41"/>
    <w:rsid w:val="0061730B"/>
    <w:rsid w:val="00620A6B"/>
    <w:rsid w:val="006213AC"/>
    <w:rsid w:val="0062379B"/>
    <w:rsid w:val="00624231"/>
    <w:rsid w:val="00643802"/>
    <w:rsid w:val="006576AC"/>
    <w:rsid w:val="006640A0"/>
    <w:rsid w:val="0066526F"/>
    <w:rsid w:val="006672ED"/>
    <w:rsid w:val="006736EB"/>
    <w:rsid w:val="0067489E"/>
    <w:rsid w:val="00676B88"/>
    <w:rsid w:val="00677DCD"/>
    <w:rsid w:val="006824F0"/>
    <w:rsid w:val="00685A67"/>
    <w:rsid w:val="00686961"/>
    <w:rsid w:val="00692EFE"/>
    <w:rsid w:val="006A471C"/>
    <w:rsid w:val="006B2745"/>
    <w:rsid w:val="006B2D58"/>
    <w:rsid w:val="006B4793"/>
    <w:rsid w:val="006C0FDD"/>
    <w:rsid w:val="006C28EF"/>
    <w:rsid w:val="006D1B7F"/>
    <w:rsid w:val="006E1364"/>
    <w:rsid w:val="006E7ED1"/>
    <w:rsid w:val="006F3D3D"/>
    <w:rsid w:val="006F683A"/>
    <w:rsid w:val="006F6AA6"/>
    <w:rsid w:val="007009F9"/>
    <w:rsid w:val="00701649"/>
    <w:rsid w:val="00714719"/>
    <w:rsid w:val="00722FCE"/>
    <w:rsid w:val="00733F18"/>
    <w:rsid w:val="00736D31"/>
    <w:rsid w:val="007374D9"/>
    <w:rsid w:val="00744812"/>
    <w:rsid w:val="00744984"/>
    <w:rsid w:val="00754FC7"/>
    <w:rsid w:val="00755F53"/>
    <w:rsid w:val="00761212"/>
    <w:rsid w:val="00767EAD"/>
    <w:rsid w:val="007716F5"/>
    <w:rsid w:val="00774BD6"/>
    <w:rsid w:val="00785617"/>
    <w:rsid w:val="00791BB7"/>
    <w:rsid w:val="00791DAF"/>
    <w:rsid w:val="007944E2"/>
    <w:rsid w:val="007956D9"/>
    <w:rsid w:val="007A5F08"/>
    <w:rsid w:val="007B112E"/>
    <w:rsid w:val="007B3870"/>
    <w:rsid w:val="007C3306"/>
    <w:rsid w:val="007C4361"/>
    <w:rsid w:val="007C56F1"/>
    <w:rsid w:val="007D3A81"/>
    <w:rsid w:val="007F346A"/>
    <w:rsid w:val="007F5ACC"/>
    <w:rsid w:val="008002C3"/>
    <w:rsid w:val="0080149B"/>
    <w:rsid w:val="00802BB9"/>
    <w:rsid w:val="00803CBD"/>
    <w:rsid w:val="00810939"/>
    <w:rsid w:val="00810CF5"/>
    <w:rsid w:val="00814540"/>
    <w:rsid w:val="00837477"/>
    <w:rsid w:val="0084096E"/>
    <w:rsid w:val="008433CA"/>
    <w:rsid w:val="0084687A"/>
    <w:rsid w:val="00847C4C"/>
    <w:rsid w:val="00851C33"/>
    <w:rsid w:val="0085324A"/>
    <w:rsid w:val="00860BAC"/>
    <w:rsid w:val="00864085"/>
    <w:rsid w:val="008661BB"/>
    <w:rsid w:val="0087447E"/>
    <w:rsid w:val="00877436"/>
    <w:rsid w:val="00883F26"/>
    <w:rsid w:val="00885DF1"/>
    <w:rsid w:val="008863D1"/>
    <w:rsid w:val="00890045"/>
    <w:rsid w:val="008934F8"/>
    <w:rsid w:val="00893B89"/>
    <w:rsid w:val="008A6A9E"/>
    <w:rsid w:val="008A6E62"/>
    <w:rsid w:val="008B0A58"/>
    <w:rsid w:val="008B288E"/>
    <w:rsid w:val="008C1F65"/>
    <w:rsid w:val="008C3B51"/>
    <w:rsid w:val="008D2188"/>
    <w:rsid w:val="008E0C5C"/>
    <w:rsid w:val="008E13BE"/>
    <w:rsid w:val="008E35CE"/>
    <w:rsid w:val="008E3C06"/>
    <w:rsid w:val="008E418D"/>
    <w:rsid w:val="008E63D6"/>
    <w:rsid w:val="008E6DDB"/>
    <w:rsid w:val="008E783C"/>
    <w:rsid w:val="008F21C3"/>
    <w:rsid w:val="008F3A33"/>
    <w:rsid w:val="008F6670"/>
    <w:rsid w:val="0090107C"/>
    <w:rsid w:val="0090244F"/>
    <w:rsid w:val="00905EFD"/>
    <w:rsid w:val="009067A6"/>
    <w:rsid w:val="00911DA7"/>
    <w:rsid w:val="009257CA"/>
    <w:rsid w:val="009273DE"/>
    <w:rsid w:val="0093277F"/>
    <w:rsid w:val="009366B9"/>
    <w:rsid w:val="009373A5"/>
    <w:rsid w:val="009454EB"/>
    <w:rsid w:val="00947E63"/>
    <w:rsid w:val="00952181"/>
    <w:rsid w:val="00954F19"/>
    <w:rsid w:val="00957D62"/>
    <w:rsid w:val="00960215"/>
    <w:rsid w:val="00963166"/>
    <w:rsid w:val="009730C9"/>
    <w:rsid w:val="0097415C"/>
    <w:rsid w:val="009768BA"/>
    <w:rsid w:val="00977B47"/>
    <w:rsid w:val="00980BB2"/>
    <w:rsid w:val="00980F40"/>
    <w:rsid w:val="00981AF3"/>
    <w:rsid w:val="009854BC"/>
    <w:rsid w:val="009958CA"/>
    <w:rsid w:val="009A1ABC"/>
    <w:rsid w:val="009A28AC"/>
    <w:rsid w:val="009A35AD"/>
    <w:rsid w:val="009B4CEB"/>
    <w:rsid w:val="009B70FA"/>
    <w:rsid w:val="009D324D"/>
    <w:rsid w:val="009E2FE8"/>
    <w:rsid w:val="009E730D"/>
    <w:rsid w:val="009F5F9E"/>
    <w:rsid w:val="00A03532"/>
    <w:rsid w:val="00A046B0"/>
    <w:rsid w:val="00A0477E"/>
    <w:rsid w:val="00A202EC"/>
    <w:rsid w:val="00A21702"/>
    <w:rsid w:val="00A2293C"/>
    <w:rsid w:val="00A264C3"/>
    <w:rsid w:val="00A3092B"/>
    <w:rsid w:val="00A309E5"/>
    <w:rsid w:val="00A34DBE"/>
    <w:rsid w:val="00A36214"/>
    <w:rsid w:val="00A43554"/>
    <w:rsid w:val="00A47AA0"/>
    <w:rsid w:val="00A508C7"/>
    <w:rsid w:val="00A523DD"/>
    <w:rsid w:val="00A53CE4"/>
    <w:rsid w:val="00A53E78"/>
    <w:rsid w:val="00A54900"/>
    <w:rsid w:val="00A56486"/>
    <w:rsid w:val="00A57AD3"/>
    <w:rsid w:val="00A60725"/>
    <w:rsid w:val="00A62776"/>
    <w:rsid w:val="00A6746A"/>
    <w:rsid w:val="00A80E2B"/>
    <w:rsid w:val="00A85336"/>
    <w:rsid w:val="00A87994"/>
    <w:rsid w:val="00A92A11"/>
    <w:rsid w:val="00A96C37"/>
    <w:rsid w:val="00AA3BC7"/>
    <w:rsid w:val="00AA53F5"/>
    <w:rsid w:val="00AA5FD8"/>
    <w:rsid w:val="00AB64AC"/>
    <w:rsid w:val="00AB7A53"/>
    <w:rsid w:val="00AC2B9D"/>
    <w:rsid w:val="00AD471C"/>
    <w:rsid w:val="00AD646E"/>
    <w:rsid w:val="00AE05BD"/>
    <w:rsid w:val="00AE459C"/>
    <w:rsid w:val="00AF1034"/>
    <w:rsid w:val="00AF1260"/>
    <w:rsid w:val="00B0174A"/>
    <w:rsid w:val="00B119F9"/>
    <w:rsid w:val="00B162E7"/>
    <w:rsid w:val="00B17A58"/>
    <w:rsid w:val="00B232CA"/>
    <w:rsid w:val="00B23C65"/>
    <w:rsid w:val="00B24F42"/>
    <w:rsid w:val="00B27C78"/>
    <w:rsid w:val="00B431B7"/>
    <w:rsid w:val="00B433CA"/>
    <w:rsid w:val="00B476CA"/>
    <w:rsid w:val="00B506BD"/>
    <w:rsid w:val="00B508F9"/>
    <w:rsid w:val="00B56E7A"/>
    <w:rsid w:val="00B576C4"/>
    <w:rsid w:val="00B601FB"/>
    <w:rsid w:val="00B7262D"/>
    <w:rsid w:val="00B73C72"/>
    <w:rsid w:val="00B75DE2"/>
    <w:rsid w:val="00B86365"/>
    <w:rsid w:val="00B8761A"/>
    <w:rsid w:val="00B92B3F"/>
    <w:rsid w:val="00B93227"/>
    <w:rsid w:val="00B93688"/>
    <w:rsid w:val="00B94050"/>
    <w:rsid w:val="00BA6DE0"/>
    <w:rsid w:val="00BA7297"/>
    <w:rsid w:val="00BB144D"/>
    <w:rsid w:val="00BB504C"/>
    <w:rsid w:val="00BB76FD"/>
    <w:rsid w:val="00BB783D"/>
    <w:rsid w:val="00BC10FC"/>
    <w:rsid w:val="00BC2E5C"/>
    <w:rsid w:val="00BC6171"/>
    <w:rsid w:val="00BD2325"/>
    <w:rsid w:val="00BD6F53"/>
    <w:rsid w:val="00BE0E68"/>
    <w:rsid w:val="00BE14A9"/>
    <w:rsid w:val="00BF2E31"/>
    <w:rsid w:val="00BF5320"/>
    <w:rsid w:val="00BF7AA1"/>
    <w:rsid w:val="00C02746"/>
    <w:rsid w:val="00C154E8"/>
    <w:rsid w:val="00C15DDA"/>
    <w:rsid w:val="00C160F5"/>
    <w:rsid w:val="00C225A1"/>
    <w:rsid w:val="00C3060C"/>
    <w:rsid w:val="00C30E15"/>
    <w:rsid w:val="00C30FD4"/>
    <w:rsid w:val="00C31F3D"/>
    <w:rsid w:val="00C32166"/>
    <w:rsid w:val="00C457CC"/>
    <w:rsid w:val="00C517B6"/>
    <w:rsid w:val="00C5252C"/>
    <w:rsid w:val="00C53B8C"/>
    <w:rsid w:val="00C62055"/>
    <w:rsid w:val="00C6295C"/>
    <w:rsid w:val="00C65B4F"/>
    <w:rsid w:val="00C665CB"/>
    <w:rsid w:val="00C66C16"/>
    <w:rsid w:val="00C67F28"/>
    <w:rsid w:val="00C778FC"/>
    <w:rsid w:val="00C77D15"/>
    <w:rsid w:val="00C80C88"/>
    <w:rsid w:val="00C830F9"/>
    <w:rsid w:val="00C83745"/>
    <w:rsid w:val="00C872B8"/>
    <w:rsid w:val="00CA4C7B"/>
    <w:rsid w:val="00CB05ED"/>
    <w:rsid w:val="00CB078C"/>
    <w:rsid w:val="00CB10EE"/>
    <w:rsid w:val="00CD226B"/>
    <w:rsid w:val="00CE4E6B"/>
    <w:rsid w:val="00CF1470"/>
    <w:rsid w:val="00CF6B92"/>
    <w:rsid w:val="00CF70C1"/>
    <w:rsid w:val="00D06FA7"/>
    <w:rsid w:val="00D12760"/>
    <w:rsid w:val="00D15254"/>
    <w:rsid w:val="00D15575"/>
    <w:rsid w:val="00D2444C"/>
    <w:rsid w:val="00D273C8"/>
    <w:rsid w:val="00D27435"/>
    <w:rsid w:val="00D35070"/>
    <w:rsid w:val="00D3569C"/>
    <w:rsid w:val="00D43CFE"/>
    <w:rsid w:val="00D479EE"/>
    <w:rsid w:val="00D47AC4"/>
    <w:rsid w:val="00D504AC"/>
    <w:rsid w:val="00D5099F"/>
    <w:rsid w:val="00D54630"/>
    <w:rsid w:val="00D56925"/>
    <w:rsid w:val="00D57A56"/>
    <w:rsid w:val="00D60017"/>
    <w:rsid w:val="00D67C78"/>
    <w:rsid w:val="00D70B82"/>
    <w:rsid w:val="00D81022"/>
    <w:rsid w:val="00D841A3"/>
    <w:rsid w:val="00D84FE7"/>
    <w:rsid w:val="00D9262A"/>
    <w:rsid w:val="00D92717"/>
    <w:rsid w:val="00D937CF"/>
    <w:rsid w:val="00D950E5"/>
    <w:rsid w:val="00D96F8C"/>
    <w:rsid w:val="00DA0B53"/>
    <w:rsid w:val="00DA465D"/>
    <w:rsid w:val="00DA4750"/>
    <w:rsid w:val="00DA6DB3"/>
    <w:rsid w:val="00DA7DC9"/>
    <w:rsid w:val="00DB6DC4"/>
    <w:rsid w:val="00DB792B"/>
    <w:rsid w:val="00DC0AB2"/>
    <w:rsid w:val="00DC4516"/>
    <w:rsid w:val="00DD5BB7"/>
    <w:rsid w:val="00DD710A"/>
    <w:rsid w:val="00DE19AC"/>
    <w:rsid w:val="00DE22D5"/>
    <w:rsid w:val="00DE5381"/>
    <w:rsid w:val="00DE5961"/>
    <w:rsid w:val="00DF04F3"/>
    <w:rsid w:val="00DF4798"/>
    <w:rsid w:val="00E044B5"/>
    <w:rsid w:val="00E0677A"/>
    <w:rsid w:val="00E14D0F"/>
    <w:rsid w:val="00E24C63"/>
    <w:rsid w:val="00E2673C"/>
    <w:rsid w:val="00E30EE7"/>
    <w:rsid w:val="00E32D76"/>
    <w:rsid w:val="00E3327C"/>
    <w:rsid w:val="00E334C2"/>
    <w:rsid w:val="00E408F5"/>
    <w:rsid w:val="00E42D78"/>
    <w:rsid w:val="00E51B49"/>
    <w:rsid w:val="00E526D2"/>
    <w:rsid w:val="00E613CD"/>
    <w:rsid w:val="00E6268D"/>
    <w:rsid w:val="00E7055B"/>
    <w:rsid w:val="00E71EFF"/>
    <w:rsid w:val="00E721E5"/>
    <w:rsid w:val="00E75AF0"/>
    <w:rsid w:val="00E83201"/>
    <w:rsid w:val="00E95312"/>
    <w:rsid w:val="00E95B33"/>
    <w:rsid w:val="00E967A0"/>
    <w:rsid w:val="00E96D03"/>
    <w:rsid w:val="00EA1CC8"/>
    <w:rsid w:val="00EA3A83"/>
    <w:rsid w:val="00EA7058"/>
    <w:rsid w:val="00EA7C6E"/>
    <w:rsid w:val="00EB10A5"/>
    <w:rsid w:val="00EB31E4"/>
    <w:rsid w:val="00EB4196"/>
    <w:rsid w:val="00ED3B01"/>
    <w:rsid w:val="00ED7AA4"/>
    <w:rsid w:val="00EE0ED7"/>
    <w:rsid w:val="00EE0F77"/>
    <w:rsid w:val="00EE519B"/>
    <w:rsid w:val="00EE65F9"/>
    <w:rsid w:val="00EE75DB"/>
    <w:rsid w:val="00EF14E0"/>
    <w:rsid w:val="00EF2555"/>
    <w:rsid w:val="00EF4259"/>
    <w:rsid w:val="00EF44A8"/>
    <w:rsid w:val="00EF74F4"/>
    <w:rsid w:val="00EF7D09"/>
    <w:rsid w:val="00F020E0"/>
    <w:rsid w:val="00F06C2D"/>
    <w:rsid w:val="00F15154"/>
    <w:rsid w:val="00F175F0"/>
    <w:rsid w:val="00F20D34"/>
    <w:rsid w:val="00F31A75"/>
    <w:rsid w:val="00F4628F"/>
    <w:rsid w:val="00F46325"/>
    <w:rsid w:val="00F532F6"/>
    <w:rsid w:val="00F61024"/>
    <w:rsid w:val="00F638F1"/>
    <w:rsid w:val="00F67C4B"/>
    <w:rsid w:val="00F71DE9"/>
    <w:rsid w:val="00F73E35"/>
    <w:rsid w:val="00F76F9A"/>
    <w:rsid w:val="00F80E5C"/>
    <w:rsid w:val="00F81ACA"/>
    <w:rsid w:val="00F81F9B"/>
    <w:rsid w:val="00F82122"/>
    <w:rsid w:val="00F83EC7"/>
    <w:rsid w:val="00F845C2"/>
    <w:rsid w:val="00F8636C"/>
    <w:rsid w:val="00F8752E"/>
    <w:rsid w:val="00FA1B9D"/>
    <w:rsid w:val="00FA2D74"/>
    <w:rsid w:val="00FA493C"/>
    <w:rsid w:val="00FA71BC"/>
    <w:rsid w:val="00FB5016"/>
    <w:rsid w:val="00FB5CFF"/>
    <w:rsid w:val="00FB6706"/>
    <w:rsid w:val="00FB688B"/>
    <w:rsid w:val="00FC02CB"/>
    <w:rsid w:val="00FC31B8"/>
    <w:rsid w:val="00FD00CB"/>
    <w:rsid w:val="00FD5BA6"/>
    <w:rsid w:val="00FD5C48"/>
    <w:rsid w:val="00FE07C6"/>
    <w:rsid w:val="00FE0B85"/>
    <w:rsid w:val="00FE237D"/>
    <w:rsid w:val="00FE29E1"/>
    <w:rsid w:val="00FE6794"/>
    <w:rsid w:val="00FE709E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288F5-8A54-4577-B4FA-545709EB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pPr>
      <w:ind w:firstLine="720"/>
      <w:jc w:val="both"/>
    </w:pPr>
    <w:rPr>
      <w:sz w:val="28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b">
    <w:name w:val="Hyperlink"/>
    <w:rsid w:val="00022359"/>
    <w:rPr>
      <w:color w:val="0000FF"/>
      <w:u w:val="single"/>
    </w:rPr>
  </w:style>
  <w:style w:type="character" w:styleId="ac">
    <w:name w:val="Emphasis"/>
    <w:qFormat/>
    <w:rsid w:val="0066526F"/>
    <w:rPr>
      <w:i/>
      <w:iCs/>
    </w:rPr>
  </w:style>
  <w:style w:type="character" w:customStyle="1" w:styleId="a6">
    <w:name w:val="Нижний колонтитул Знак"/>
    <w:basedOn w:val="a0"/>
    <w:link w:val="a5"/>
    <w:uiPriority w:val="99"/>
    <w:rsid w:val="00E526D2"/>
  </w:style>
  <w:style w:type="paragraph" w:styleId="ad">
    <w:name w:val="Normal (Web)"/>
    <w:basedOn w:val="a"/>
    <w:uiPriority w:val="99"/>
    <w:unhideWhenUsed/>
    <w:rsid w:val="009A35AD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link w:val="21"/>
    <w:unhideWhenUsed/>
    <w:rsid w:val="009A35A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9A35AD"/>
  </w:style>
  <w:style w:type="paragraph" w:styleId="22">
    <w:name w:val="Body Text Indent 2"/>
    <w:basedOn w:val="a"/>
    <w:link w:val="23"/>
    <w:unhideWhenUsed/>
    <w:rsid w:val="009A35A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A35AD"/>
  </w:style>
  <w:style w:type="paragraph" w:styleId="ae">
    <w:name w:val="No Spacing"/>
    <w:basedOn w:val="a"/>
    <w:link w:val="af"/>
    <w:uiPriority w:val="1"/>
    <w:qFormat/>
    <w:rsid w:val="009A35AD"/>
    <w:rPr>
      <w:rFonts w:ascii="Calibri" w:hAnsi="Calibri"/>
      <w:sz w:val="24"/>
      <w:szCs w:val="32"/>
      <w:lang w:val="en-US" w:eastAsia="en-US" w:bidi="en-US"/>
    </w:rPr>
  </w:style>
  <w:style w:type="paragraph" w:styleId="af0">
    <w:name w:val="List Paragraph"/>
    <w:basedOn w:val="a"/>
    <w:uiPriority w:val="34"/>
    <w:qFormat/>
    <w:rsid w:val="009A35AD"/>
    <w:pPr>
      <w:ind w:left="720"/>
      <w:contextualSpacing/>
    </w:pPr>
  </w:style>
  <w:style w:type="paragraph" w:customStyle="1" w:styleId="ConsPlusTitle">
    <w:name w:val="ConsPlusTitle"/>
    <w:rsid w:val="009A35AD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f1">
    <w:name w:val="Plain Text"/>
    <w:basedOn w:val="a"/>
    <w:link w:val="af2"/>
    <w:uiPriority w:val="99"/>
    <w:unhideWhenUsed/>
    <w:rsid w:val="000848B9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link w:val="af1"/>
    <w:uiPriority w:val="99"/>
    <w:rsid w:val="000848B9"/>
    <w:rPr>
      <w:rFonts w:ascii="Consolas" w:eastAsia="Calibri" w:hAnsi="Consolas"/>
      <w:sz w:val="21"/>
      <w:szCs w:val="21"/>
      <w:lang w:eastAsia="en-US"/>
    </w:rPr>
  </w:style>
  <w:style w:type="paragraph" w:styleId="af3">
    <w:name w:val="Название"/>
    <w:basedOn w:val="a"/>
    <w:link w:val="af4"/>
    <w:qFormat/>
    <w:rsid w:val="00EF7D09"/>
    <w:pPr>
      <w:jc w:val="center"/>
    </w:pPr>
    <w:rPr>
      <w:sz w:val="28"/>
    </w:rPr>
  </w:style>
  <w:style w:type="character" w:customStyle="1" w:styleId="af4">
    <w:name w:val="Название Знак"/>
    <w:link w:val="af3"/>
    <w:rsid w:val="00EF7D09"/>
    <w:rPr>
      <w:sz w:val="28"/>
    </w:rPr>
  </w:style>
  <w:style w:type="character" w:customStyle="1" w:styleId="a4">
    <w:name w:val="Основной текст Знак"/>
    <w:link w:val="a3"/>
    <w:uiPriority w:val="99"/>
    <w:rsid w:val="00EF7D09"/>
    <w:rPr>
      <w:sz w:val="28"/>
    </w:rPr>
  </w:style>
  <w:style w:type="paragraph" w:customStyle="1" w:styleId="ConsPlusNormal">
    <w:name w:val="ConsPlusNormal"/>
    <w:link w:val="ConsPlusNormal0"/>
    <w:rsid w:val="00EF7D0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EB4196"/>
    <w:rPr>
      <w:sz w:val="28"/>
    </w:rPr>
  </w:style>
  <w:style w:type="character" w:customStyle="1" w:styleId="af">
    <w:name w:val="Без интервала Знак"/>
    <w:link w:val="ae"/>
    <w:uiPriority w:val="1"/>
    <w:locked/>
    <w:rsid w:val="00B93227"/>
    <w:rPr>
      <w:rFonts w:ascii="Calibri" w:hAnsi="Calibri"/>
      <w:sz w:val="24"/>
      <w:szCs w:val="32"/>
      <w:lang w:bidi="en-US"/>
    </w:rPr>
  </w:style>
  <w:style w:type="paragraph" w:customStyle="1" w:styleId="NoSpacing">
    <w:name w:val="No Spacing"/>
    <w:link w:val="NoSpacingChar"/>
    <w:rsid w:val="00B119F9"/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uiPriority w:val="99"/>
    <w:semiHidden/>
    <w:rsid w:val="00BC10F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5">
    <w:name w:val="Table Grid"/>
    <w:basedOn w:val="a1"/>
    <w:uiPriority w:val="59"/>
    <w:rsid w:val="00F76F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E0C5C"/>
    <w:pPr>
      <w:widowControl w:val="0"/>
      <w:snapToGrid w:val="0"/>
    </w:pPr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A47AA0"/>
    <w:rPr>
      <w:rFonts w:ascii="Arial" w:hAnsi="Arial" w:cs="Arial"/>
      <w:lang w:val="ru-RU" w:eastAsia="ru-RU" w:bidi="ar-SA"/>
    </w:rPr>
  </w:style>
  <w:style w:type="character" w:customStyle="1" w:styleId="NoSpacingChar">
    <w:name w:val="No Spacing Char"/>
    <w:link w:val="NoSpacing"/>
    <w:locked/>
    <w:rsid w:val="00A47AA0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customStyle="1" w:styleId="30">
    <w:name w:val="Заголовок 3 Знак"/>
    <w:link w:val="3"/>
    <w:rsid w:val="002C7A14"/>
    <w:rPr>
      <w:b/>
      <w:sz w:val="28"/>
      <w:u w:val="single"/>
      <w:lang w:val="ru-RU" w:eastAsia="ru-RU"/>
    </w:rPr>
  </w:style>
  <w:style w:type="character" w:customStyle="1" w:styleId="a9">
    <w:name w:val="Основной текст с отступом Знак"/>
    <w:link w:val="a8"/>
    <w:rsid w:val="009E730D"/>
    <w:rPr>
      <w:sz w:val="28"/>
      <w:lang w:val="ru-RU" w:eastAsia="ru-RU"/>
    </w:rPr>
  </w:style>
  <w:style w:type="paragraph" w:customStyle="1" w:styleId="HEADERTEXT">
    <w:name w:val=".HEADERTEXT"/>
    <w:uiPriority w:val="99"/>
    <w:rsid w:val="0031681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title">
    <w:name w:val="constitle"/>
    <w:basedOn w:val="a"/>
    <w:rsid w:val="001A08A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E613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Без интервала1"/>
    <w:rsid w:val="00EA1CC8"/>
    <w:rPr>
      <w:rFonts w:ascii="Calibri" w:hAnsi="Calibri" w:cs="Calibri"/>
      <w:sz w:val="22"/>
      <w:szCs w:val="22"/>
    </w:rPr>
  </w:style>
  <w:style w:type="character" w:customStyle="1" w:styleId="24">
    <w:name w:val="Основной текст (2)_"/>
    <w:link w:val="25"/>
    <w:locked/>
    <w:rsid w:val="007374D9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374D9"/>
    <w:pPr>
      <w:widowControl w:val="0"/>
      <w:shd w:val="clear" w:color="auto" w:fill="FFFFFF"/>
      <w:spacing w:before="660" w:line="320" w:lineRule="exact"/>
      <w:jc w:val="both"/>
    </w:pPr>
    <w:rPr>
      <w:sz w:val="28"/>
      <w:szCs w:val="28"/>
      <w:lang w:val="x-none" w:eastAsia="x-none"/>
    </w:rPr>
  </w:style>
  <w:style w:type="paragraph" w:customStyle="1" w:styleId="formattext0">
    <w:name w:val="formattext"/>
    <w:basedOn w:val="a"/>
    <w:rsid w:val="00911DA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0">
    <w:name w:val="headertext"/>
    <w:basedOn w:val="a"/>
    <w:rsid w:val="00575C9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annotation reference"/>
    <w:rsid w:val="00BC2E5C"/>
    <w:rPr>
      <w:sz w:val="16"/>
      <w:szCs w:val="16"/>
    </w:rPr>
  </w:style>
  <w:style w:type="paragraph" w:styleId="af7">
    <w:name w:val="annotation text"/>
    <w:basedOn w:val="a"/>
    <w:link w:val="af8"/>
    <w:rsid w:val="00BC2E5C"/>
  </w:style>
  <w:style w:type="character" w:customStyle="1" w:styleId="af8">
    <w:name w:val="Текст примечания Знак"/>
    <w:basedOn w:val="a0"/>
    <w:link w:val="af7"/>
    <w:rsid w:val="00BC2E5C"/>
  </w:style>
  <w:style w:type="paragraph" w:styleId="af9">
    <w:name w:val="annotation subject"/>
    <w:basedOn w:val="af7"/>
    <w:next w:val="af7"/>
    <w:link w:val="afa"/>
    <w:rsid w:val="00BC2E5C"/>
    <w:rPr>
      <w:b/>
      <w:bCs/>
    </w:rPr>
  </w:style>
  <w:style w:type="character" w:customStyle="1" w:styleId="afa">
    <w:name w:val="Тема примечания Знак"/>
    <w:link w:val="af9"/>
    <w:rsid w:val="00BC2E5C"/>
    <w:rPr>
      <w:b/>
      <w:bCs/>
    </w:rPr>
  </w:style>
  <w:style w:type="character" w:customStyle="1" w:styleId="namedoc">
    <w:name w:val="namedoc"/>
    <w:rsid w:val="00D8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546847835&amp;mark=3H33RJD0PI62A100000040UUS6R52CGC9M10FM7FMR1BESPRV00000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11488&amp;mark=0000000000000000000000000000000000000000000000000064U0IK&amp;mark=0000000000000000000000000000000000000000000000000064U0IK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030664&amp;point=mark=0000000000000000000000000000000000000000000000000064U0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04B36-8B00-4CDF-9846-A699F0D3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2906</CharactersWithSpaces>
  <SharedDoc>false</SharedDoc>
  <HLinks>
    <vt:vector size="18" baseType="variant">
      <vt:variant>
        <vt:i4>6684706</vt:i4>
      </vt:variant>
      <vt:variant>
        <vt:i4>6</vt:i4>
      </vt:variant>
      <vt:variant>
        <vt:i4>0</vt:i4>
      </vt:variant>
      <vt:variant>
        <vt:i4>5</vt:i4>
      </vt:variant>
      <vt:variant>
        <vt:lpwstr>kodeks://link/d?nd=546847835&amp;mark=3H33RJD0PI62A100000040UUS6R52CGC9M10FM7FMR1BESPRV0000004</vt:lpwstr>
      </vt:variant>
      <vt:variant>
        <vt:lpwstr/>
      </vt:variant>
      <vt:variant>
        <vt:i4>2359421</vt:i4>
      </vt:variant>
      <vt:variant>
        <vt:i4>2</vt:i4>
      </vt:variant>
      <vt:variant>
        <vt:i4>0</vt:i4>
      </vt:variant>
      <vt:variant>
        <vt:i4>5</vt:i4>
      </vt:variant>
      <vt:variant>
        <vt:lpwstr>kodeks://link/d?nd=9011488&amp;mark=0000000000000000000000000000000000000000000000000064U0IK&amp;mark=0000000000000000000000000000000000000000000000000064U0IK</vt:lpwstr>
      </vt:variant>
      <vt:variant>
        <vt:lpwstr/>
      </vt:variant>
      <vt:variant>
        <vt:i4>655432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kodeks://link/d?nd=902030664&amp;point=mark=0000000000000000000000000000000000000000000000000064U0IK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2021-03-19T05:28:00Z</cp:lastPrinted>
  <dcterms:created xsi:type="dcterms:W3CDTF">2023-11-17T07:04:00Z</dcterms:created>
  <dcterms:modified xsi:type="dcterms:W3CDTF">2023-11-17T07:04:00Z</dcterms:modified>
</cp:coreProperties>
</file>